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5A" w:rsidRPr="001E7957" w:rsidRDefault="00AA1CDE" w:rsidP="00C146D5">
      <w:pPr>
        <w:pStyle w:val="a7"/>
        <w:tabs>
          <w:tab w:val="left" w:pos="2540"/>
        </w:tabs>
        <w:ind w:left="-709" w:right="-709" w:firstLine="567"/>
        <w:jc w:val="left"/>
        <w:rPr>
          <w:b w:val="0"/>
          <w:caps/>
          <w:szCs w:val="24"/>
        </w:rPr>
      </w:pPr>
      <w:bookmarkStart w:id="0" w:name="_GoBack"/>
      <w:bookmarkEnd w:id="0"/>
      <w:r w:rsidRPr="001E7957">
        <w:rPr>
          <w:szCs w:val="24"/>
        </w:rPr>
        <w:tab/>
      </w:r>
      <w:r w:rsidR="00156FB1" w:rsidRPr="001E7957">
        <w:rPr>
          <w:color w:val="000000"/>
          <w:szCs w:val="24"/>
        </w:rPr>
        <w:tab/>
      </w:r>
    </w:p>
    <w:p w:rsidR="0003285A" w:rsidRPr="001E7957" w:rsidRDefault="0003285A" w:rsidP="0003285A">
      <w:pPr>
        <w:pStyle w:val="a7"/>
        <w:tabs>
          <w:tab w:val="left" w:pos="2540"/>
        </w:tabs>
        <w:ind w:firstLine="567"/>
        <w:jc w:val="left"/>
        <w:rPr>
          <w:szCs w:val="24"/>
        </w:rPr>
      </w:pPr>
      <w:r w:rsidRPr="001E7957">
        <w:rPr>
          <w:szCs w:val="24"/>
        </w:rPr>
        <w:tab/>
        <w:t xml:space="preserve">ДОГОВОР </w:t>
      </w:r>
      <w:r w:rsidR="00C861C4" w:rsidRPr="001E7957">
        <w:rPr>
          <w:szCs w:val="24"/>
          <w:lang w:val="ru-RU"/>
        </w:rPr>
        <w:t>ОКАЗАНИЯ УСЛУГ</w:t>
      </w:r>
      <w:r w:rsidRPr="001E7957">
        <w:rPr>
          <w:szCs w:val="24"/>
        </w:rPr>
        <w:t xml:space="preserve"> №. ________</w:t>
      </w:r>
    </w:p>
    <w:p w:rsidR="0003285A" w:rsidRPr="001E7957" w:rsidRDefault="0003285A" w:rsidP="0003285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03285A" w:rsidRPr="001E7957" w:rsidTr="009E5841">
        <w:tc>
          <w:tcPr>
            <w:tcW w:w="4678" w:type="dxa"/>
            <w:shd w:val="clear" w:color="auto" w:fill="auto"/>
          </w:tcPr>
          <w:p w:rsidR="0003285A" w:rsidRPr="001E7957" w:rsidRDefault="0003285A" w:rsidP="00ED440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5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D4406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387" w:type="dxa"/>
            <w:shd w:val="clear" w:color="auto" w:fill="auto"/>
          </w:tcPr>
          <w:p w:rsidR="0003285A" w:rsidRPr="001E7957" w:rsidRDefault="0003285A" w:rsidP="00F149C0">
            <w:pPr>
              <w:pStyle w:val="ConsNonformat"/>
              <w:widowControl/>
              <w:snapToGrid w:val="0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957">
              <w:rPr>
                <w:rFonts w:ascii="Times New Roman" w:hAnsi="Times New Roman" w:cs="Times New Roman"/>
                <w:sz w:val="24"/>
                <w:szCs w:val="24"/>
              </w:rPr>
              <w:t>«__» ____________ 20</w:t>
            </w:r>
            <w:r w:rsidR="00F14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957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03285A" w:rsidRPr="001E7957" w:rsidRDefault="0003285A" w:rsidP="0003285A">
      <w:pPr>
        <w:pStyle w:val="ConsNonformat"/>
        <w:widowControl/>
        <w:ind w:right="-711"/>
        <w:rPr>
          <w:rFonts w:ascii="Times New Roman" w:hAnsi="Times New Roman" w:cs="Times New Roman"/>
          <w:sz w:val="24"/>
          <w:szCs w:val="24"/>
        </w:rPr>
      </w:pPr>
    </w:p>
    <w:p w:rsidR="0003285A" w:rsidRPr="001E7957" w:rsidRDefault="0003285A" w:rsidP="00441827">
      <w:pPr>
        <w:widowControl w:val="0"/>
        <w:tabs>
          <w:tab w:val="left" w:pos="-900"/>
        </w:tabs>
        <w:autoSpaceDE w:val="0"/>
        <w:ind w:right="-2"/>
        <w:jc w:val="both"/>
        <w:rPr>
          <w:i/>
          <w:color w:val="000000"/>
          <w:sz w:val="24"/>
          <w:szCs w:val="24"/>
        </w:rPr>
      </w:pPr>
      <w:r w:rsidRPr="001E7957">
        <w:rPr>
          <w:bCs/>
          <w:iCs/>
          <w:color w:val="000000"/>
          <w:sz w:val="24"/>
          <w:szCs w:val="24"/>
        </w:rPr>
        <w:tab/>
      </w:r>
      <w:r w:rsidR="00ED4406" w:rsidRPr="00ED4406">
        <w:rPr>
          <w:bCs/>
          <w:iCs/>
          <w:color w:val="000000"/>
          <w:sz w:val="24"/>
          <w:szCs w:val="24"/>
        </w:rPr>
        <w:t xml:space="preserve">Государственное энергетическое, энергоснабжающее и электрораспределительное предприятие Вологодской области "Вологдаоблкоммунэнерго" (ГЭП "Вологдаоблкоммунэнерго"), именуемое в дальнейшем «Заказчик», в лице конкурсного управляющего </w:t>
      </w:r>
      <w:r w:rsidR="00092A36">
        <w:rPr>
          <w:bCs/>
          <w:iCs/>
          <w:color w:val="000000"/>
          <w:sz w:val="24"/>
          <w:szCs w:val="24"/>
        </w:rPr>
        <w:t>___________________</w:t>
      </w:r>
      <w:r w:rsidR="00ED4406" w:rsidRPr="00ED4406">
        <w:rPr>
          <w:bCs/>
          <w:iCs/>
          <w:color w:val="000000"/>
          <w:sz w:val="24"/>
          <w:szCs w:val="24"/>
        </w:rPr>
        <w:t xml:space="preserve">, действующего на основании </w:t>
      </w:r>
      <w:r w:rsidR="00092A36">
        <w:rPr>
          <w:bCs/>
          <w:iCs/>
          <w:color w:val="000000"/>
          <w:sz w:val="24"/>
          <w:szCs w:val="24"/>
        </w:rPr>
        <w:t>__________________</w:t>
      </w:r>
      <w:r w:rsidR="00ED4406" w:rsidRPr="00ED4406">
        <w:rPr>
          <w:bCs/>
          <w:iCs/>
          <w:color w:val="000000"/>
          <w:sz w:val="24"/>
          <w:szCs w:val="24"/>
        </w:rPr>
        <w:t>, с одной стороны, и ________, действующего на основании _____________, именуемое в дальнейшем «Исполнитель», в _________, действующего на основании _________, с другой стороны, заключили настоящий договор (далее по тексту - Договор) о нижеследующем:</w:t>
      </w:r>
      <w:r w:rsidRPr="001E7957">
        <w:rPr>
          <w:i/>
          <w:color w:val="000000"/>
          <w:sz w:val="24"/>
          <w:szCs w:val="24"/>
        </w:rPr>
        <w:tab/>
      </w:r>
    </w:p>
    <w:p w:rsidR="0003285A" w:rsidRPr="001E7957" w:rsidRDefault="0003285A" w:rsidP="00441827">
      <w:pPr>
        <w:ind w:right="-2"/>
        <w:jc w:val="center"/>
        <w:rPr>
          <w:b/>
          <w:sz w:val="24"/>
          <w:szCs w:val="24"/>
        </w:rPr>
      </w:pPr>
    </w:p>
    <w:p w:rsidR="0003285A" w:rsidRPr="001E7957" w:rsidRDefault="00FB6972" w:rsidP="00441827">
      <w:pPr>
        <w:ind w:right="-2"/>
        <w:jc w:val="center"/>
        <w:rPr>
          <w:b/>
          <w:sz w:val="24"/>
          <w:szCs w:val="24"/>
        </w:rPr>
      </w:pPr>
      <w:r w:rsidRPr="001E7957">
        <w:rPr>
          <w:b/>
          <w:sz w:val="24"/>
          <w:szCs w:val="24"/>
        </w:rPr>
        <w:t>1. Предмет договора</w:t>
      </w:r>
    </w:p>
    <w:p w:rsidR="00C861C4" w:rsidRPr="001E7957" w:rsidRDefault="00C861C4" w:rsidP="00441827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color w:val="000000"/>
          <w:sz w:val="24"/>
          <w:szCs w:val="24"/>
        </w:rPr>
        <w:t>1.1. По настоящему договору Исполнитель обязуется в установленный договором срок по заданию Заказчика (Приложение № 1 к договору) оказать услуги по</w:t>
      </w:r>
      <w:r w:rsidR="00017721" w:rsidRPr="001E7957">
        <w:rPr>
          <w:sz w:val="24"/>
          <w:szCs w:val="24"/>
        </w:rPr>
        <w:t xml:space="preserve"> </w:t>
      </w:r>
      <w:r w:rsidR="00ED4406">
        <w:rPr>
          <w:b/>
          <w:sz w:val="24"/>
          <w:szCs w:val="24"/>
        </w:rPr>
        <w:t>_______________________</w:t>
      </w:r>
      <w:r w:rsidRPr="001E7957">
        <w:rPr>
          <w:b/>
          <w:color w:val="000000"/>
          <w:sz w:val="24"/>
          <w:szCs w:val="24"/>
        </w:rPr>
        <w:t xml:space="preserve">, </w:t>
      </w:r>
      <w:r w:rsidRPr="001E7957">
        <w:rPr>
          <w:color w:val="000000"/>
          <w:sz w:val="24"/>
          <w:szCs w:val="24"/>
        </w:rPr>
        <w:t>а Заказчик обязуется уплатить</w:t>
      </w:r>
      <w:r w:rsidRPr="001E7957">
        <w:rPr>
          <w:b/>
          <w:color w:val="000000"/>
          <w:sz w:val="24"/>
          <w:szCs w:val="24"/>
        </w:rPr>
        <w:t xml:space="preserve"> з</w:t>
      </w:r>
      <w:r w:rsidRPr="001E7957">
        <w:rPr>
          <w:color w:val="000000"/>
          <w:sz w:val="24"/>
          <w:szCs w:val="24"/>
        </w:rPr>
        <w:t>а них обусловленную настоящим договором цену.</w:t>
      </w:r>
    </w:p>
    <w:p w:rsidR="00ED4406" w:rsidRPr="001E7957" w:rsidRDefault="00ED4406" w:rsidP="00ED4406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2</w:t>
      </w:r>
      <w:r w:rsidRPr="001E7957">
        <w:rPr>
          <w:color w:val="000000"/>
          <w:sz w:val="24"/>
          <w:szCs w:val="24"/>
        </w:rPr>
        <w:t>.Услуги оказываются для нужд филиала ГЭП «Вологдаоблкоммунэнерго» в г. Красавино.</w:t>
      </w:r>
    </w:p>
    <w:p w:rsidR="00ED4406" w:rsidRPr="00ED4406" w:rsidRDefault="00C861C4" w:rsidP="00ED4406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color w:val="000000"/>
          <w:sz w:val="24"/>
          <w:szCs w:val="24"/>
        </w:rPr>
        <w:t>1.</w:t>
      </w:r>
      <w:r w:rsidR="00ED4406">
        <w:rPr>
          <w:color w:val="000000"/>
          <w:sz w:val="24"/>
          <w:szCs w:val="24"/>
        </w:rPr>
        <w:t>3</w:t>
      </w:r>
      <w:r w:rsidRPr="001E7957">
        <w:rPr>
          <w:color w:val="000000"/>
          <w:sz w:val="24"/>
          <w:szCs w:val="24"/>
        </w:rPr>
        <w:t xml:space="preserve">. </w:t>
      </w:r>
      <w:r w:rsidR="00ED4406" w:rsidRPr="00ED4406">
        <w:rPr>
          <w:color w:val="000000"/>
          <w:sz w:val="24"/>
          <w:szCs w:val="24"/>
        </w:rPr>
        <w:t xml:space="preserve">Основанием для заключения Договора является признание </w:t>
      </w:r>
      <w:r w:rsidR="00EC2749" w:rsidRPr="00ED4406">
        <w:rPr>
          <w:color w:val="000000"/>
          <w:sz w:val="24"/>
          <w:szCs w:val="24"/>
        </w:rPr>
        <w:t>Закупочной комиссией</w:t>
      </w:r>
      <w:r w:rsidR="00ED4406" w:rsidRPr="00ED4406">
        <w:rPr>
          <w:color w:val="000000"/>
          <w:sz w:val="24"/>
          <w:szCs w:val="24"/>
        </w:rPr>
        <w:t xml:space="preserve"> ___________________________________________ по осуществлению закупок Поставщика победителем </w:t>
      </w:r>
      <w:r w:rsidR="00953183">
        <w:rPr>
          <w:color w:val="000000"/>
          <w:sz w:val="24"/>
          <w:szCs w:val="24"/>
        </w:rPr>
        <w:t xml:space="preserve">открытого конкурса </w:t>
      </w:r>
      <w:r w:rsidR="00EC2749" w:rsidRPr="00ED4406">
        <w:rPr>
          <w:color w:val="000000"/>
          <w:sz w:val="24"/>
          <w:szCs w:val="24"/>
        </w:rPr>
        <w:t>в</w:t>
      </w:r>
      <w:r w:rsidR="00ED4406" w:rsidRPr="00ED4406">
        <w:rPr>
          <w:color w:val="000000"/>
          <w:sz w:val="24"/>
          <w:szCs w:val="24"/>
        </w:rPr>
        <w:t xml:space="preserve"> электронной </w:t>
      </w:r>
      <w:r w:rsidR="00EC2749" w:rsidRPr="00ED4406">
        <w:rPr>
          <w:color w:val="000000"/>
          <w:sz w:val="24"/>
          <w:szCs w:val="24"/>
        </w:rPr>
        <w:t>форме на</w:t>
      </w:r>
      <w:r w:rsidR="00ED4406" w:rsidRPr="00ED4406">
        <w:rPr>
          <w:color w:val="000000"/>
          <w:sz w:val="24"/>
          <w:szCs w:val="24"/>
        </w:rPr>
        <w:t xml:space="preserve"> право заключения Договора на </w:t>
      </w:r>
      <w:r w:rsidR="00EC2749">
        <w:rPr>
          <w:color w:val="000000"/>
          <w:sz w:val="24"/>
          <w:szCs w:val="24"/>
        </w:rPr>
        <w:t>оказание услуг</w:t>
      </w:r>
      <w:r w:rsidR="00ED4406" w:rsidRPr="00ED4406">
        <w:rPr>
          <w:color w:val="000000"/>
          <w:sz w:val="24"/>
          <w:szCs w:val="24"/>
        </w:rPr>
        <w:t xml:space="preserve"> ____________________________ для нужд _______________, протокол №__ </w:t>
      </w:r>
    </w:p>
    <w:p w:rsidR="00ED4406" w:rsidRDefault="00ED4406" w:rsidP="00ED4406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ED4406">
        <w:rPr>
          <w:color w:val="000000"/>
          <w:sz w:val="24"/>
          <w:szCs w:val="24"/>
        </w:rPr>
        <w:t>от «___» ____20__ года.</w:t>
      </w:r>
    </w:p>
    <w:p w:rsidR="0003285A" w:rsidRPr="001E7957" w:rsidRDefault="0003285A" w:rsidP="00441827">
      <w:pPr>
        <w:ind w:right="-2" w:firstLine="567"/>
        <w:jc w:val="center"/>
        <w:rPr>
          <w:b/>
          <w:sz w:val="24"/>
          <w:szCs w:val="24"/>
        </w:rPr>
      </w:pPr>
      <w:r w:rsidRPr="001E7957">
        <w:rPr>
          <w:b/>
          <w:sz w:val="24"/>
          <w:szCs w:val="24"/>
        </w:rPr>
        <w:t xml:space="preserve">2. </w:t>
      </w:r>
      <w:r w:rsidR="00FB6972" w:rsidRPr="001E7957">
        <w:rPr>
          <w:b/>
          <w:sz w:val="24"/>
          <w:szCs w:val="24"/>
        </w:rPr>
        <w:t>Права и обязанности сторон</w:t>
      </w:r>
    </w:p>
    <w:p w:rsidR="00C861C4" w:rsidRPr="001E7957" w:rsidRDefault="00C861C4" w:rsidP="00441827">
      <w:pPr>
        <w:pStyle w:val="30"/>
        <w:tabs>
          <w:tab w:val="left" w:pos="-426"/>
          <w:tab w:val="left" w:pos="142"/>
        </w:tabs>
        <w:ind w:right="-2" w:firstLine="0"/>
        <w:rPr>
          <w:b/>
          <w:szCs w:val="24"/>
        </w:rPr>
      </w:pPr>
      <w:r w:rsidRPr="001E7957">
        <w:rPr>
          <w:b/>
          <w:szCs w:val="24"/>
        </w:rPr>
        <w:t>2.1. Исполнитель обязуется:</w:t>
      </w:r>
    </w:p>
    <w:p w:rsidR="00C861C4" w:rsidRPr="001E7957" w:rsidRDefault="00C861C4" w:rsidP="00441827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color w:val="000000"/>
          <w:sz w:val="24"/>
          <w:szCs w:val="24"/>
        </w:rPr>
        <w:t>2.1.1. Оказать услуги с надлежащим качест</w:t>
      </w:r>
      <w:r w:rsidR="00454B90">
        <w:rPr>
          <w:color w:val="000000"/>
          <w:sz w:val="24"/>
          <w:szCs w:val="24"/>
        </w:rPr>
        <w:t>вом</w:t>
      </w:r>
      <w:r w:rsidR="00ED4406">
        <w:rPr>
          <w:color w:val="000000"/>
          <w:sz w:val="24"/>
          <w:szCs w:val="24"/>
        </w:rPr>
        <w:t>.</w:t>
      </w:r>
    </w:p>
    <w:p w:rsidR="00C861C4" w:rsidRPr="001E7957" w:rsidRDefault="00C861C4" w:rsidP="00441827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color w:val="000000"/>
          <w:sz w:val="24"/>
          <w:szCs w:val="24"/>
        </w:rPr>
        <w:t>2.1.2. Оказать услуги в срок, указанный в пункте 3.1. настоящего договора.</w:t>
      </w:r>
    </w:p>
    <w:p w:rsidR="00C861C4" w:rsidRPr="001E7957" w:rsidRDefault="00C861C4" w:rsidP="00441827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color w:val="000000"/>
          <w:sz w:val="24"/>
          <w:szCs w:val="24"/>
        </w:rPr>
        <w:t xml:space="preserve">2.1.3. Немедленно предупредить Заказчика обо всех независящих от него обстоятельствах, </w:t>
      </w:r>
      <w:r w:rsidR="00AB6A3E" w:rsidRPr="001E7957">
        <w:rPr>
          <w:color w:val="000000"/>
          <w:sz w:val="24"/>
          <w:szCs w:val="24"/>
        </w:rPr>
        <w:t>которые создают</w:t>
      </w:r>
      <w:r w:rsidRPr="001E7957">
        <w:rPr>
          <w:color w:val="000000"/>
          <w:sz w:val="24"/>
          <w:szCs w:val="24"/>
        </w:rPr>
        <w:t xml:space="preserve"> невозможность оказания услуг.</w:t>
      </w:r>
    </w:p>
    <w:p w:rsidR="00C861C4" w:rsidRPr="001E7957" w:rsidRDefault="00C861C4" w:rsidP="009E5841">
      <w:pPr>
        <w:tabs>
          <w:tab w:val="left" w:pos="567"/>
        </w:tabs>
        <w:ind w:right="-2"/>
        <w:jc w:val="both"/>
        <w:textAlignment w:val="baseline"/>
        <w:rPr>
          <w:sz w:val="24"/>
          <w:szCs w:val="24"/>
        </w:rPr>
      </w:pPr>
      <w:r w:rsidRPr="001E7957">
        <w:rPr>
          <w:sz w:val="24"/>
          <w:szCs w:val="24"/>
        </w:rPr>
        <w:t xml:space="preserve">2.1.4. </w:t>
      </w:r>
      <w:r w:rsidRPr="001E7957">
        <w:rPr>
          <w:color w:val="000000"/>
          <w:sz w:val="24"/>
          <w:szCs w:val="24"/>
        </w:rPr>
        <w:t>Оказывать у</w:t>
      </w:r>
      <w:r w:rsidRPr="001E7957">
        <w:rPr>
          <w:sz w:val="24"/>
          <w:szCs w:val="24"/>
        </w:rPr>
        <w:t>слуги в полном соответствии с требованиями, предъявляемыми действующим законодательством РФ к услугам такого рода.</w:t>
      </w:r>
    </w:p>
    <w:p w:rsidR="000E13E8" w:rsidRPr="001E7957" w:rsidRDefault="000E13E8" w:rsidP="00441827">
      <w:pPr>
        <w:ind w:right="-2"/>
        <w:jc w:val="both"/>
        <w:textAlignment w:val="baseline"/>
        <w:rPr>
          <w:sz w:val="24"/>
          <w:szCs w:val="24"/>
        </w:rPr>
      </w:pPr>
      <w:r w:rsidRPr="001E7957">
        <w:rPr>
          <w:sz w:val="24"/>
          <w:szCs w:val="24"/>
        </w:rPr>
        <w:t xml:space="preserve">2.1.5.  Безвозмездно исправить по требованию Заказчика </w:t>
      </w:r>
      <w:r w:rsidR="00AB1426">
        <w:rPr>
          <w:sz w:val="24"/>
          <w:szCs w:val="24"/>
        </w:rPr>
        <w:t xml:space="preserve">и в указанные Заказчиком сроки </w:t>
      </w:r>
      <w:r w:rsidRPr="001E7957">
        <w:rPr>
          <w:sz w:val="24"/>
          <w:szCs w:val="24"/>
        </w:rPr>
        <w:t>все выявленные недостатки, если в процессе оказания услуг исполнитель допустил отступление от условий настоящего договора, ухудшившее качество услуг.</w:t>
      </w:r>
    </w:p>
    <w:p w:rsidR="00C861C4" w:rsidRPr="001E7957" w:rsidRDefault="00C861C4" w:rsidP="00441827">
      <w:pPr>
        <w:ind w:right="-2"/>
        <w:jc w:val="both"/>
        <w:textAlignment w:val="baseline"/>
        <w:rPr>
          <w:sz w:val="24"/>
          <w:szCs w:val="24"/>
        </w:rPr>
      </w:pPr>
      <w:r w:rsidRPr="001E7957">
        <w:rPr>
          <w:sz w:val="24"/>
          <w:szCs w:val="24"/>
        </w:rPr>
        <w:t>2.1.</w:t>
      </w:r>
      <w:r w:rsidR="000E13E8" w:rsidRPr="001E7957">
        <w:rPr>
          <w:sz w:val="24"/>
          <w:szCs w:val="24"/>
        </w:rPr>
        <w:t>6</w:t>
      </w:r>
      <w:r w:rsidRPr="001E7957">
        <w:rPr>
          <w:sz w:val="24"/>
          <w:szCs w:val="24"/>
        </w:rPr>
        <w:t xml:space="preserve">. Гарантировать Заказчику защиту конфиденциальной информации, в том числе, не использовать документы, письма и т.п., поступившие от Заказчика, или иную, поступившую от него информацию, кроме как в целях реализации настоящего договора, без предварительного письменного согласия </w:t>
      </w:r>
      <w:r w:rsidR="000E13E8" w:rsidRPr="001E7957">
        <w:rPr>
          <w:sz w:val="24"/>
          <w:szCs w:val="24"/>
        </w:rPr>
        <w:t>Заказчика</w:t>
      </w:r>
      <w:r w:rsidRPr="001E7957">
        <w:rPr>
          <w:sz w:val="24"/>
          <w:szCs w:val="24"/>
        </w:rPr>
        <w:t xml:space="preserve">. </w:t>
      </w:r>
    </w:p>
    <w:p w:rsidR="00C861C4" w:rsidRPr="001E7957" w:rsidRDefault="00C861C4" w:rsidP="00441827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ind w:right="-2"/>
        <w:jc w:val="both"/>
        <w:rPr>
          <w:b/>
          <w:color w:val="000000"/>
          <w:sz w:val="24"/>
          <w:szCs w:val="24"/>
        </w:rPr>
      </w:pPr>
      <w:r w:rsidRPr="001E7957">
        <w:rPr>
          <w:b/>
          <w:color w:val="000000"/>
          <w:sz w:val="24"/>
          <w:szCs w:val="24"/>
        </w:rPr>
        <w:t xml:space="preserve">2.2. Исполнитель имеет право:  </w:t>
      </w:r>
    </w:p>
    <w:p w:rsidR="00C861C4" w:rsidRPr="001E7957" w:rsidRDefault="00C861C4" w:rsidP="00441827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color w:val="000000"/>
          <w:sz w:val="24"/>
          <w:szCs w:val="24"/>
        </w:rPr>
        <w:t>2.2.1. По согласованию с Заказчиком определять способы оказания услуг.</w:t>
      </w:r>
    </w:p>
    <w:p w:rsidR="00C861C4" w:rsidRPr="001E7957" w:rsidRDefault="00C861C4" w:rsidP="00441827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ind w:right="-2"/>
        <w:jc w:val="both"/>
        <w:rPr>
          <w:b/>
          <w:color w:val="000000"/>
          <w:sz w:val="24"/>
          <w:szCs w:val="24"/>
        </w:rPr>
      </w:pPr>
      <w:r w:rsidRPr="001E7957">
        <w:rPr>
          <w:b/>
          <w:color w:val="000000"/>
          <w:sz w:val="24"/>
          <w:szCs w:val="24"/>
        </w:rPr>
        <w:t>2.3. Заказчик обязуется:</w:t>
      </w:r>
    </w:p>
    <w:p w:rsidR="00C93C01" w:rsidRDefault="00C861C4" w:rsidP="00441827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color w:val="000000"/>
          <w:sz w:val="24"/>
          <w:szCs w:val="24"/>
        </w:rPr>
        <w:t>2.3.1. Произвести оплату услуг по цене, указанной в разделе 4 настоящего договора.</w:t>
      </w:r>
    </w:p>
    <w:p w:rsidR="00C861C4" w:rsidRPr="001E7957" w:rsidRDefault="00C861C4" w:rsidP="00441827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ind w:right="-2"/>
        <w:jc w:val="both"/>
        <w:rPr>
          <w:b/>
          <w:color w:val="000000"/>
          <w:sz w:val="24"/>
          <w:szCs w:val="24"/>
        </w:rPr>
      </w:pPr>
      <w:r w:rsidRPr="001E7957">
        <w:rPr>
          <w:b/>
          <w:color w:val="000000"/>
          <w:sz w:val="24"/>
          <w:szCs w:val="24"/>
        </w:rPr>
        <w:t>2.4. Заказчик имеет право:</w:t>
      </w:r>
    </w:p>
    <w:p w:rsidR="00C861C4" w:rsidRPr="001E7957" w:rsidRDefault="00C861C4" w:rsidP="00441827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color w:val="000000"/>
          <w:sz w:val="24"/>
          <w:szCs w:val="24"/>
        </w:rPr>
        <w:t>2.4.1. Во всякое время проверять ход и качество услуг, оказываемых Исполнителем.</w:t>
      </w:r>
    </w:p>
    <w:p w:rsidR="00C861C4" w:rsidRPr="001E7957" w:rsidRDefault="00C861C4" w:rsidP="00441827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color w:val="000000"/>
          <w:sz w:val="24"/>
          <w:szCs w:val="24"/>
        </w:rPr>
        <w:t>2.4.2. Отказаться от исполнения договора в любое время, уплатив Исполнителю часть установленной цены пропорционально части услуг, оказанных до получения извещения об отказе Заказчика от исполнения договора.</w:t>
      </w:r>
    </w:p>
    <w:p w:rsidR="00C861C4" w:rsidRPr="001E7957" w:rsidRDefault="00C861C4" w:rsidP="00441827">
      <w:pPr>
        <w:widowControl w:val="0"/>
        <w:tabs>
          <w:tab w:val="left" w:pos="-426"/>
          <w:tab w:val="left" w:pos="142"/>
          <w:tab w:val="left" w:pos="780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color w:val="000000"/>
          <w:sz w:val="24"/>
          <w:szCs w:val="24"/>
        </w:rPr>
        <w:t>2.4.3. Отказаться от исполнения настоящего договора и потребовать возмещения убытков, если Исполнитель не приступает своевременно к исполнению настоящего договора.</w:t>
      </w:r>
    </w:p>
    <w:p w:rsidR="00796E0B" w:rsidRDefault="00796E0B" w:rsidP="00441827">
      <w:pPr>
        <w:widowControl w:val="0"/>
        <w:autoSpaceDE w:val="0"/>
        <w:autoSpaceDN w:val="0"/>
        <w:adjustRightInd w:val="0"/>
        <w:ind w:right="-2"/>
        <w:jc w:val="center"/>
        <w:rPr>
          <w:b/>
          <w:color w:val="000000"/>
          <w:sz w:val="24"/>
          <w:szCs w:val="24"/>
        </w:rPr>
      </w:pPr>
    </w:p>
    <w:p w:rsidR="001526B5" w:rsidRPr="001E7957" w:rsidRDefault="001526B5" w:rsidP="00441827">
      <w:pPr>
        <w:widowControl w:val="0"/>
        <w:autoSpaceDE w:val="0"/>
        <w:autoSpaceDN w:val="0"/>
        <w:adjustRightInd w:val="0"/>
        <w:ind w:right="-2"/>
        <w:jc w:val="center"/>
        <w:rPr>
          <w:b/>
          <w:color w:val="000000"/>
          <w:sz w:val="24"/>
          <w:szCs w:val="24"/>
        </w:rPr>
      </w:pPr>
      <w:r w:rsidRPr="001E7957">
        <w:rPr>
          <w:b/>
          <w:color w:val="000000"/>
          <w:sz w:val="24"/>
          <w:szCs w:val="24"/>
        </w:rPr>
        <w:t>3. Сроки оказания услуг</w:t>
      </w:r>
    </w:p>
    <w:p w:rsidR="00ED4406" w:rsidRPr="00ED4406" w:rsidRDefault="00ED4406" w:rsidP="009E5841">
      <w:pPr>
        <w:ind w:right="48"/>
        <w:jc w:val="both"/>
        <w:rPr>
          <w:sz w:val="24"/>
          <w:szCs w:val="24"/>
        </w:rPr>
      </w:pPr>
      <w:r w:rsidRPr="00ED4406">
        <w:rPr>
          <w:sz w:val="24"/>
          <w:szCs w:val="24"/>
        </w:rPr>
        <w:t>3.1. Местом исполнения настоящего договора является Вологодская область, Великоустюгский район, г. Красавино.</w:t>
      </w:r>
    </w:p>
    <w:p w:rsidR="00ED4406" w:rsidRPr="00ED4406" w:rsidRDefault="00ED4406" w:rsidP="00ED4406">
      <w:pPr>
        <w:ind w:right="-852"/>
        <w:jc w:val="both"/>
        <w:rPr>
          <w:sz w:val="24"/>
          <w:szCs w:val="24"/>
        </w:rPr>
      </w:pPr>
      <w:r w:rsidRPr="00ED4406">
        <w:rPr>
          <w:sz w:val="24"/>
          <w:szCs w:val="24"/>
        </w:rPr>
        <w:t xml:space="preserve">Календарные сроки </w:t>
      </w:r>
      <w:r w:rsidR="00AB6A3E">
        <w:rPr>
          <w:sz w:val="24"/>
          <w:szCs w:val="24"/>
        </w:rPr>
        <w:t>оказания услуг</w:t>
      </w:r>
      <w:r w:rsidRPr="00ED4406">
        <w:rPr>
          <w:sz w:val="24"/>
          <w:szCs w:val="24"/>
        </w:rPr>
        <w:t xml:space="preserve"> определены сторонами:</w:t>
      </w:r>
    </w:p>
    <w:p w:rsidR="00ED4406" w:rsidRPr="00ED4406" w:rsidRDefault="00ED4406" w:rsidP="00ED4406">
      <w:pPr>
        <w:ind w:right="-852"/>
        <w:jc w:val="both"/>
        <w:rPr>
          <w:sz w:val="24"/>
          <w:szCs w:val="24"/>
        </w:rPr>
      </w:pPr>
      <w:r w:rsidRPr="00ED4406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оказания услуг</w:t>
      </w:r>
      <w:r w:rsidRPr="00ED4406">
        <w:rPr>
          <w:sz w:val="24"/>
          <w:szCs w:val="24"/>
        </w:rPr>
        <w:t>:_____.;</w:t>
      </w:r>
    </w:p>
    <w:p w:rsidR="00ED4406" w:rsidRPr="00ED4406" w:rsidRDefault="00C07481" w:rsidP="00ED4406">
      <w:pPr>
        <w:ind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Окончание оказания </w:t>
      </w:r>
      <w:r w:rsidR="009E5841">
        <w:rPr>
          <w:sz w:val="24"/>
          <w:szCs w:val="24"/>
        </w:rPr>
        <w:t>услуг</w:t>
      </w:r>
      <w:r w:rsidR="009E5841" w:rsidRPr="00ED4406">
        <w:rPr>
          <w:sz w:val="24"/>
          <w:szCs w:val="24"/>
        </w:rPr>
        <w:t>: _</w:t>
      </w:r>
      <w:r w:rsidR="00ED4406" w:rsidRPr="00ED4406">
        <w:rPr>
          <w:sz w:val="24"/>
          <w:szCs w:val="24"/>
        </w:rPr>
        <w:t>_______ г.</w:t>
      </w:r>
    </w:p>
    <w:p w:rsidR="00441827" w:rsidRDefault="00441827" w:rsidP="00441827">
      <w:pPr>
        <w:widowControl w:val="0"/>
        <w:autoSpaceDE w:val="0"/>
        <w:autoSpaceDN w:val="0"/>
        <w:adjustRightInd w:val="0"/>
        <w:ind w:right="-2"/>
        <w:jc w:val="center"/>
        <w:rPr>
          <w:b/>
          <w:color w:val="000000"/>
          <w:sz w:val="24"/>
          <w:szCs w:val="24"/>
        </w:rPr>
      </w:pPr>
    </w:p>
    <w:p w:rsidR="00FB6972" w:rsidRPr="001E7957" w:rsidRDefault="001526B5" w:rsidP="00441827">
      <w:pPr>
        <w:widowControl w:val="0"/>
        <w:autoSpaceDE w:val="0"/>
        <w:autoSpaceDN w:val="0"/>
        <w:adjustRightInd w:val="0"/>
        <w:ind w:right="-2"/>
        <w:jc w:val="center"/>
        <w:rPr>
          <w:b/>
          <w:color w:val="000000"/>
          <w:sz w:val="24"/>
          <w:szCs w:val="24"/>
        </w:rPr>
      </w:pPr>
      <w:r w:rsidRPr="001E7957">
        <w:rPr>
          <w:b/>
          <w:color w:val="000000"/>
          <w:sz w:val="24"/>
          <w:szCs w:val="24"/>
        </w:rPr>
        <w:t>4. Цена договора</w:t>
      </w:r>
    </w:p>
    <w:p w:rsidR="00C07481" w:rsidRPr="00C07481" w:rsidRDefault="00C07481" w:rsidP="00C07481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4.1. Общая цена договора составляет: ______(_________) рубля ___ коп, в том числе НДС </w:t>
      </w:r>
      <w:r>
        <w:rPr>
          <w:sz w:val="24"/>
          <w:szCs w:val="24"/>
        </w:rPr>
        <w:t>20</w:t>
      </w:r>
      <w:r w:rsidRPr="00C07481">
        <w:rPr>
          <w:sz w:val="24"/>
          <w:szCs w:val="24"/>
        </w:rPr>
        <w:t>% в сумме_______</w:t>
      </w:r>
    </w:p>
    <w:p w:rsidR="00C07481" w:rsidRPr="00C07481" w:rsidRDefault="00C07481" w:rsidP="00C07481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4.2. Цена договора включает в себя: расходы на транспортировку, уплату всех налогов, пошлин, сборов и обязательных платежей, установленных действующим законодательством Российской Федерации, а также прочие затраты, необходимые для </w:t>
      </w:r>
      <w:r>
        <w:rPr>
          <w:sz w:val="24"/>
          <w:szCs w:val="24"/>
        </w:rPr>
        <w:t>оказания услуг</w:t>
      </w:r>
      <w:r w:rsidRPr="00C07481">
        <w:rPr>
          <w:sz w:val="24"/>
          <w:szCs w:val="24"/>
        </w:rPr>
        <w:t>.</w:t>
      </w:r>
    </w:p>
    <w:p w:rsidR="00C07481" w:rsidRPr="00C07481" w:rsidRDefault="00C07481" w:rsidP="00C07481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C07481">
        <w:rPr>
          <w:sz w:val="24"/>
          <w:szCs w:val="24"/>
        </w:rPr>
        <w:t>4.3. Источник финансирования – собственные средства Заказчика.</w:t>
      </w:r>
    </w:p>
    <w:p w:rsidR="00C861C4" w:rsidRDefault="00C07481" w:rsidP="00C07481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4.4. Цена договора является твердой и определяется на весь срок исполнения договора. </w:t>
      </w:r>
    </w:p>
    <w:p w:rsidR="00B32EF0" w:rsidRDefault="00B32EF0" w:rsidP="00C07481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Авансирование не предусмотрено. </w:t>
      </w:r>
    </w:p>
    <w:p w:rsidR="00C07481" w:rsidRPr="001E7957" w:rsidRDefault="00C07481" w:rsidP="00C07481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</w:p>
    <w:p w:rsidR="00FB6972" w:rsidRPr="001E7957" w:rsidRDefault="00FB6972" w:rsidP="00441827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right="-2"/>
        <w:jc w:val="center"/>
        <w:rPr>
          <w:b/>
          <w:color w:val="000000"/>
          <w:sz w:val="24"/>
          <w:szCs w:val="24"/>
        </w:rPr>
      </w:pPr>
      <w:r w:rsidRPr="001E7957">
        <w:rPr>
          <w:b/>
          <w:color w:val="000000"/>
          <w:sz w:val="24"/>
          <w:szCs w:val="24"/>
        </w:rPr>
        <w:t>5. Порядок расчетов</w:t>
      </w:r>
    </w:p>
    <w:p w:rsidR="00C07481" w:rsidRPr="00C07481" w:rsidRDefault="00C07481" w:rsidP="009E5841">
      <w:pPr>
        <w:ind w:right="-109"/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5.1. Оплата работ производится </w:t>
      </w:r>
      <w:r w:rsidR="00AB6A3E" w:rsidRPr="00C07481">
        <w:rPr>
          <w:sz w:val="24"/>
          <w:szCs w:val="24"/>
        </w:rPr>
        <w:t>Заказчиком не</w:t>
      </w:r>
      <w:r w:rsidRPr="00C07481">
        <w:rPr>
          <w:sz w:val="24"/>
          <w:szCs w:val="24"/>
        </w:rPr>
        <w:t xml:space="preserve"> </w:t>
      </w:r>
      <w:r w:rsidR="00AB6A3E" w:rsidRPr="00C07481">
        <w:rPr>
          <w:sz w:val="24"/>
          <w:szCs w:val="24"/>
        </w:rPr>
        <w:t xml:space="preserve">позднее </w:t>
      </w:r>
      <w:r w:rsidR="00454B90">
        <w:rPr>
          <w:sz w:val="24"/>
          <w:szCs w:val="24"/>
        </w:rPr>
        <w:t>7</w:t>
      </w:r>
      <w:r w:rsidRPr="00C07481">
        <w:rPr>
          <w:sz w:val="24"/>
          <w:szCs w:val="24"/>
        </w:rPr>
        <w:t xml:space="preserve"> рабочих дней после подписания Сторонами Акта </w:t>
      </w:r>
      <w:r w:rsidR="00AB6A3E" w:rsidRPr="001E7957">
        <w:rPr>
          <w:sz w:val="24"/>
          <w:szCs w:val="24"/>
        </w:rPr>
        <w:t>сдачи-приемки</w:t>
      </w:r>
      <w:r w:rsidR="00AB6A3E">
        <w:rPr>
          <w:sz w:val="24"/>
          <w:szCs w:val="24"/>
        </w:rPr>
        <w:t xml:space="preserve"> оказанных услуг</w:t>
      </w:r>
      <w:r w:rsidRPr="00C07481">
        <w:rPr>
          <w:sz w:val="24"/>
          <w:szCs w:val="24"/>
        </w:rPr>
        <w:t xml:space="preserve"> и получения от </w:t>
      </w:r>
      <w:r w:rsidR="00AB6A3E">
        <w:rPr>
          <w:sz w:val="24"/>
          <w:szCs w:val="24"/>
        </w:rPr>
        <w:t>Исполнителя</w:t>
      </w:r>
      <w:r w:rsidRPr="00C07481">
        <w:rPr>
          <w:sz w:val="24"/>
          <w:szCs w:val="24"/>
        </w:rPr>
        <w:t xml:space="preserve"> счета на оплату, путем перечисления денежных средств на расчетный счет </w:t>
      </w:r>
      <w:r w:rsidR="00AB6A3E">
        <w:rPr>
          <w:sz w:val="24"/>
          <w:szCs w:val="24"/>
        </w:rPr>
        <w:t>Исполнителя</w:t>
      </w:r>
      <w:r w:rsidRPr="00C07481">
        <w:rPr>
          <w:sz w:val="24"/>
          <w:szCs w:val="24"/>
        </w:rPr>
        <w:t xml:space="preserve"> по договорной цене, установленной в настоящем договоре. </w:t>
      </w:r>
    </w:p>
    <w:p w:rsidR="00C07481" w:rsidRPr="00C07481" w:rsidRDefault="00C07481" w:rsidP="009E5841">
      <w:pPr>
        <w:ind w:right="-109" w:firstLine="720"/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В случае, если по истечении 30 календарных дней счет на оплату от </w:t>
      </w:r>
      <w:r w:rsidR="00AB6A3E">
        <w:rPr>
          <w:sz w:val="24"/>
          <w:szCs w:val="24"/>
        </w:rPr>
        <w:t xml:space="preserve">Исполнителя </w:t>
      </w:r>
      <w:r w:rsidRPr="00C07481">
        <w:rPr>
          <w:sz w:val="24"/>
          <w:szCs w:val="24"/>
        </w:rPr>
        <w:t xml:space="preserve">получены не будут, Заказчик обязуется оплатить </w:t>
      </w:r>
      <w:r>
        <w:rPr>
          <w:sz w:val="24"/>
          <w:szCs w:val="24"/>
        </w:rPr>
        <w:t xml:space="preserve">оказанные </w:t>
      </w:r>
      <w:r w:rsidR="00AB6A3E">
        <w:rPr>
          <w:sz w:val="24"/>
          <w:szCs w:val="24"/>
        </w:rPr>
        <w:t>услуги</w:t>
      </w:r>
      <w:r w:rsidRPr="00C07481">
        <w:rPr>
          <w:sz w:val="24"/>
          <w:szCs w:val="24"/>
        </w:rPr>
        <w:t xml:space="preserve"> не позднее </w:t>
      </w:r>
      <w:r w:rsidR="00953183">
        <w:rPr>
          <w:sz w:val="24"/>
          <w:szCs w:val="24"/>
        </w:rPr>
        <w:t>7</w:t>
      </w:r>
      <w:r w:rsidRPr="00C07481">
        <w:rPr>
          <w:sz w:val="24"/>
          <w:szCs w:val="24"/>
        </w:rPr>
        <w:t xml:space="preserve"> рабочих дней с даты получения счета на оплату и </w:t>
      </w:r>
      <w:r>
        <w:rPr>
          <w:sz w:val="24"/>
          <w:szCs w:val="24"/>
        </w:rPr>
        <w:t xml:space="preserve">акта </w:t>
      </w:r>
      <w:r w:rsidR="00AB6A3E">
        <w:rPr>
          <w:sz w:val="24"/>
          <w:szCs w:val="24"/>
        </w:rPr>
        <w:t>оказанных услуг</w:t>
      </w:r>
      <w:r w:rsidRPr="00C07481">
        <w:rPr>
          <w:sz w:val="24"/>
          <w:szCs w:val="24"/>
        </w:rPr>
        <w:t xml:space="preserve">. </w:t>
      </w:r>
    </w:p>
    <w:p w:rsidR="00707B29" w:rsidRDefault="00707B29" w:rsidP="00441827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right="-2"/>
        <w:jc w:val="center"/>
        <w:rPr>
          <w:b/>
          <w:color w:val="000000"/>
          <w:sz w:val="24"/>
          <w:szCs w:val="24"/>
        </w:rPr>
      </w:pPr>
    </w:p>
    <w:p w:rsidR="00FB6972" w:rsidRPr="001E7957" w:rsidRDefault="00FB6972" w:rsidP="00441827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right="-2"/>
        <w:jc w:val="center"/>
        <w:rPr>
          <w:b/>
          <w:color w:val="000000"/>
          <w:sz w:val="24"/>
          <w:szCs w:val="24"/>
        </w:rPr>
      </w:pPr>
      <w:r w:rsidRPr="001E7957">
        <w:rPr>
          <w:b/>
          <w:color w:val="000000"/>
          <w:sz w:val="24"/>
          <w:szCs w:val="24"/>
        </w:rPr>
        <w:t>6</w:t>
      </w:r>
      <w:r w:rsidR="003B2490" w:rsidRPr="001E7957">
        <w:rPr>
          <w:b/>
          <w:color w:val="000000"/>
          <w:sz w:val="24"/>
          <w:szCs w:val="24"/>
        </w:rPr>
        <w:t>. Сдача-приемка оказанных услуг</w:t>
      </w:r>
    </w:p>
    <w:p w:rsidR="003B2490" w:rsidRPr="001E7957" w:rsidRDefault="003B2490" w:rsidP="00441827">
      <w:pPr>
        <w:pStyle w:val="a"/>
        <w:numPr>
          <w:ilvl w:val="0"/>
          <w:numId w:val="0"/>
        </w:numPr>
        <w:ind w:right="-2"/>
        <w:jc w:val="both"/>
        <w:rPr>
          <w:color w:val="000000"/>
        </w:rPr>
      </w:pPr>
      <w:r w:rsidRPr="001E7957">
        <w:t xml:space="preserve">6.1. </w:t>
      </w:r>
      <w:r w:rsidRPr="001E7957">
        <w:rPr>
          <w:color w:val="000000"/>
        </w:rPr>
        <w:t>Результатом услуг по договору будет являться предоставление Заказчику всех предусмотренных настоящим договором и его приложениями актов и отчетов</w:t>
      </w:r>
      <w:r w:rsidR="00017721" w:rsidRPr="001E7957">
        <w:rPr>
          <w:color w:val="000000"/>
        </w:rPr>
        <w:t xml:space="preserve">, а также </w:t>
      </w:r>
      <w:r w:rsidR="00454B90">
        <w:rPr>
          <w:color w:val="000000"/>
        </w:rPr>
        <w:t>нормативно технической документации, указанной в техническом задании (приложение №1 к Договору)</w:t>
      </w:r>
      <w:r w:rsidRPr="001E7957">
        <w:rPr>
          <w:color w:val="000000"/>
        </w:rPr>
        <w:t>.</w:t>
      </w:r>
    </w:p>
    <w:p w:rsidR="003B2490" w:rsidRPr="001E7957" w:rsidRDefault="003B2490" w:rsidP="00441827">
      <w:pPr>
        <w:pStyle w:val="a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right="-2" w:firstLine="0"/>
        <w:rPr>
          <w:sz w:val="24"/>
          <w:szCs w:val="24"/>
        </w:rPr>
      </w:pPr>
      <w:r w:rsidRPr="001E7957">
        <w:rPr>
          <w:sz w:val="24"/>
          <w:szCs w:val="24"/>
        </w:rPr>
        <w:t>6.2. Надлежащим исполнением обязательств по настоящему договору в части сдачи оказанных услуг и передачи результата услуг по договору будет являться  направление Исполнителем подписанного со своей стороны Акта сдачи-приемки оказанных услуг с приложением оригиналов документов, составляющих результат услуг по договору в адрес Заказчика одним из следующих способов:</w:t>
      </w:r>
    </w:p>
    <w:p w:rsidR="003B2490" w:rsidRPr="001E7957" w:rsidRDefault="009E5841" w:rsidP="00441827">
      <w:pPr>
        <w:pStyle w:val="30"/>
        <w:tabs>
          <w:tab w:val="left" w:pos="720"/>
        </w:tabs>
        <w:ind w:right="-2" w:firstLine="0"/>
        <w:rPr>
          <w:szCs w:val="24"/>
        </w:rPr>
      </w:pPr>
      <w:r>
        <w:rPr>
          <w:szCs w:val="24"/>
        </w:rPr>
        <w:tab/>
      </w:r>
      <w:r w:rsidR="003B2490" w:rsidRPr="001E7957">
        <w:rPr>
          <w:szCs w:val="24"/>
        </w:rPr>
        <w:t>-  заказным письмом с уведомлением о вручении по следующему адресу Заказчика:</w:t>
      </w:r>
      <w:r w:rsidR="009038F2" w:rsidRPr="001E7957">
        <w:rPr>
          <w:szCs w:val="24"/>
        </w:rPr>
        <w:t>162341</w:t>
      </w:r>
      <w:r w:rsidR="003B2490" w:rsidRPr="001E7957">
        <w:rPr>
          <w:szCs w:val="24"/>
        </w:rPr>
        <w:t>,</w:t>
      </w:r>
      <w:r w:rsidR="00707B29">
        <w:rPr>
          <w:szCs w:val="24"/>
        </w:rPr>
        <w:t xml:space="preserve"> Вологодская область, Великоустюгский район, г. Красавино, Советский проспект, д. 148 А</w:t>
      </w:r>
    </w:p>
    <w:p w:rsidR="003B2490" w:rsidRPr="001E7957" w:rsidRDefault="003B2490" w:rsidP="00441827">
      <w:pPr>
        <w:pStyle w:val="30"/>
        <w:tabs>
          <w:tab w:val="left" w:pos="720"/>
        </w:tabs>
        <w:ind w:right="-2" w:firstLine="0"/>
        <w:rPr>
          <w:szCs w:val="24"/>
        </w:rPr>
      </w:pPr>
      <w:r w:rsidRPr="001E7957">
        <w:rPr>
          <w:szCs w:val="24"/>
        </w:rPr>
        <w:t>- передачей представителю Заказчика, уполномоченному Заказчиком на получение от Исполнителя оригиналов Акта сдачи-приемки оказанных услуг и документов, составляющих результат услуг на основании специальной доверенности.</w:t>
      </w:r>
    </w:p>
    <w:p w:rsidR="003B2490" w:rsidRPr="001E7957" w:rsidRDefault="003B2490" w:rsidP="00441827">
      <w:pPr>
        <w:pStyle w:val="30"/>
        <w:tabs>
          <w:tab w:val="left" w:pos="-851"/>
          <w:tab w:val="left" w:pos="-284"/>
        </w:tabs>
        <w:ind w:right="-2" w:firstLine="0"/>
        <w:rPr>
          <w:szCs w:val="24"/>
        </w:rPr>
      </w:pPr>
      <w:r w:rsidRPr="001E7957">
        <w:rPr>
          <w:szCs w:val="24"/>
        </w:rPr>
        <w:tab/>
        <w:t>Направление Акта сдачи-приемки оказанных услуг и документов, составляющих результат услуг посредством электронной почты, факсимильного сообщения либо иным способом, не указанным в настоящем Договоре, не считается надлежащим исполнением обязательств в части сдачи оказанных услуг и передачи результата услуг по настоящему Договору.</w:t>
      </w:r>
    </w:p>
    <w:p w:rsidR="003B2490" w:rsidRPr="001E7957" w:rsidRDefault="003B2490" w:rsidP="00441827">
      <w:pPr>
        <w:pStyle w:val="30"/>
        <w:tabs>
          <w:tab w:val="left" w:pos="-851"/>
          <w:tab w:val="left" w:pos="-284"/>
        </w:tabs>
        <w:ind w:right="-2" w:firstLine="0"/>
        <w:rPr>
          <w:szCs w:val="24"/>
        </w:rPr>
      </w:pPr>
      <w:r w:rsidRPr="001E7957">
        <w:rPr>
          <w:szCs w:val="24"/>
        </w:rPr>
        <w:tab/>
        <w:t>В случае возникновения спора о наличии у лица, получившего указанные документы, полномочий на получение от имени Заказчика этих документов, обязанность доказать наличие у него таких полномочий возлагается на Исполнителя.</w:t>
      </w:r>
    </w:p>
    <w:p w:rsidR="00FB6972" w:rsidRPr="001E7957" w:rsidRDefault="00FB6972" w:rsidP="00441827">
      <w:pPr>
        <w:pStyle w:val="ConsNormal"/>
        <w:widowControl/>
        <w:tabs>
          <w:tab w:val="left" w:pos="0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6972" w:rsidRPr="001E7957" w:rsidRDefault="00FB6972" w:rsidP="00441827">
      <w:pPr>
        <w:pStyle w:val="ConsNormal"/>
        <w:widowControl/>
        <w:tabs>
          <w:tab w:val="left" w:pos="0"/>
        </w:tabs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57">
        <w:rPr>
          <w:rFonts w:ascii="Times New Roman" w:hAnsi="Times New Roman" w:cs="Times New Roman"/>
          <w:b/>
          <w:sz w:val="24"/>
          <w:szCs w:val="24"/>
        </w:rPr>
        <w:t>7. Гарантии качества оказанных услуг</w:t>
      </w:r>
    </w:p>
    <w:p w:rsidR="00FB6972" w:rsidRDefault="00FB6972" w:rsidP="00441827">
      <w:pPr>
        <w:pStyle w:val="ConsNormal"/>
        <w:widowControl/>
        <w:tabs>
          <w:tab w:val="left" w:pos="0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7.1. Гарантии качества распространяются на все услуги, оказанные Исполнителем по договору</w:t>
      </w:r>
      <w:r w:rsidR="00454B90">
        <w:rPr>
          <w:rFonts w:ascii="Times New Roman" w:hAnsi="Times New Roman" w:cs="Times New Roman"/>
          <w:sz w:val="24"/>
          <w:szCs w:val="24"/>
        </w:rPr>
        <w:t xml:space="preserve"> в</w:t>
      </w:r>
      <w:r w:rsidR="00454B90" w:rsidRPr="00454B90">
        <w:t xml:space="preserve"> </w:t>
      </w:r>
      <w:r w:rsidR="00454B90">
        <w:rPr>
          <w:rFonts w:ascii="Times New Roman" w:hAnsi="Times New Roman" w:cs="Times New Roman"/>
          <w:sz w:val="24"/>
          <w:szCs w:val="24"/>
        </w:rPr>
        <w:t>соответствии с техническим заданием</w:t>
      </w:r>
      <w:r w:rsidR="00454B90" w:rsidRPr="00454B90">
        <w:rPr>
          <w:rFonts w:ascii="Times New Roman" w:hAnsi="Times New Roman" w:cs="Times New Roman"/>
          <w:sz w:val="24"/>
          <w:szCs w:val="24"/>
        </w:rPr>
        <w:t xml:space="preserve"> (приложение №1 к Договору).</w:t>
      </w:r>
      <w:r w:rsidR="0045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D82" w:rsidRPr="001E7957" w:rsidRDefault="00317D82" w:rsidP="00441827">
      <w:pPr>
        <w:pStyle w:val="ConsNormal"/>
        <w:widowControl/>
        <w:tabs>
          <w:tab w:val="left" w:pos="0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D82">
        <w:rPr>
          <w:rFonts w:ascii="Times New Roman" w:hAnsi="Times New Roman" w:cs="Times New Roman"/>
          <w:sz w:val="24"/>
          <w:szCs w:val="24"/>
        </w:rPr>
        <w:t>7.2. Гарантийный срок на услуги, оказанные Исполнителем на Площадке Заказчика, составляет 3 (три) месяца с даты приемки результата оказанных Услуг. При обнаружении Заказчиком недостатков, выявленных в процессе приемки работ или в процессе регистрации заключения экспертизы промышленной безопасности в Северо-Западном управлении Ростехнадзора в течение гарантийного срока, Исполнитель устраняет их за свой счет, в сроки, назначенные Заказчиком и согласованные с Исполнителем.</w:t>
      </w:r>
    </w:p>
    <w:p w:rsidR="00FB6972" w:rsidRPr="001E7957" w:rsidRDefault="00FB6972" w:rsidP="00441827">
      <w:pPr>
        <w:pStyle w:val="ConsNormal"/>
        <w:widowControl/>
        <w:tabs>
          <w:tab w:val="left" w:pos="-900"/>
        </w:tabs>
        <w:ind w:left="-900"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72" w:rsidRPr="001E7957" w:rsidRDefault="00FB6972" w:rsidP="00441827">
      <w:pPr>
        <w:pStyle w:val="ConsNormal"/>
        <w:widowControl/>
        <w:tabs>
          <w:tab w:val="left" w:pos="-900"/>
        </w:tabs>
        <w:ind w:left="-900"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57">
        <w:rPr>
          <w:rFonts w:ascii="Times New Roman" w:hAnsi="Times New Roman" w:cs="Times New Roman"/>
          <w:b/>
          <w:sz w:val="24"/>
          <w:szCs w:val="24"/>
        </w:rPr>
        <w:t>8. Обстоятельства непреодолимой силы</w:t>
      </w:r>
    </w:p>
    <w:p w:rsidR="00C861C4" w:rsidRPr="001E7957" w:rsidRDefault="00C861C4" w:rsidP="00441827">
      <w:pPr>
        <w:tabs>
          <w:tab w:val="left" w:pos="0"/>
        </w:tabs>
        <w:ind w:right="-2" w:firstLine="567"/>
        <w:jc w:val="both"/>
        <w:rPr>
          <w:sz w:val="24"/>
          <w:szCs w:val="24"/>
        </w:rPr>
      </w:pPr>
    </w:p>
    <w:p w:rsidR="00303BFB" w:rsidRPr="001E7957" w:rsidRDefault="00FB6972" w:rsidP="00441827">
      <w:pPr>
        <w:pStyle w:val="30"/>
        <w:ind w:right="-2" w:firstLine="0"/>
        <w:rPr>
          <w:szCs w:val="24"/>
        </w:rPr>
      </w:pPr>
      <w:r w:rsidRPr="001E7957">
        <w:rPr>
          <w:szCs w:val="24"/>
        </w:rPr>
        <w:lastRenderedPageBreak/>
        <w:t>8</w:t>
      </w:r>
      <w:r w:rsidR="00B41A81" w:rsidRPr="001E7957">
        <w:rPr>
          <w:szCs w:val="24"/>
        </w:rPr>
        <w:t xml:space="preserve">.1. </w:t>
      </w:r>
      <w:r w:rsidR="00303BFB" w:rsidRPr="001E7957">
        <w:rPr>
          <w:szCs w:val="24"/>
        </w:rPr>
        <w:t>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C531C9" w:rsidRPr="001E7957" w:rsidRDefault="00FB6972" w:rsidP="00441827">
      <w:pPr>
        <w:pStyle w:val="30"/>
        <w:ind w:right="-2" w:firstLine="0"/>
        <w:rPr>
          <w:szCs w:val="24"/>
        </w:rPr>
      </w:pPr>
      <w:r w:rsidRPr="001E7957">
        <w:rPr>
          <w:szCs w:val="24"/>
        </w:rPr>
        <w:t>8</w:t>
      </w:r>
      <w:r w:rsidR="00303BFB" w:rsidRPr="001E7957">
        <w:rPr>
          <w:szCs w:val="24"/>
        </w:rPr>
        <w:t xml:space="preserve">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</w:t>
      </w:r>
      <w:r w:rsidR="00C531C9" w:rsidRPr="001E7957">
        <w:rPr>
          <w:szCs w:val="24"/>
        </w:rPr>
        <w:t xml:space="preserve">5 </w:t>
      </w:r>
      <w:r w:rsidR="00303BFB" w:rsidRPr="001E7957">
        <w:rPr>
          <w:szCs w:val="24"/>
        </w:rPr>
        <w:t>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  <w:r w:rsidR="00C531C9" w:rsidRPr="001E7957">
        <w:rPr>
          <w:szCs w:val="24"/>
        </w:rPr>
        <w:t xml:space="preserve"> Извещение должно содержать данные о характере обстоятельств, а также официальные документы, удостоверяющие наличие таких обстоятельств.</w:t>
      </w:r>
    </w:p>
    <w:p w:rsidR="00C531C9" w:rsidRPr="001E7957" w:rsidRDefault="00C531C9" w:rsidP="00441827">
      <w:pPr>
        <w:pStyle w:val="30"/>
        <w:ind w:right="-2" w:firstLine="0"/>
        <w:rPr>
          <w:szCs w:val="24"/>
        </w:rPr>
      </w:pPr>
      <w:r w:rsidRPr="001E7957">
        <w:rPr>
          <w:szCs w:val="24"/>
        </w:rPr>
        <w:t>8.3. Если сторона не направит или несвоевременно направит извещение, предусмотренное п. 8.2. договора, то она обязана возместить контрагенту понесенные им в результате такого несообщения убытки.</w:t>
      </w:r>
    </w:p>
    <w:p w:rsidR="00B41A81" w:rsidRPr="001E7957" w:rsidRDefault="00FB6972" w:rsidP="00441827">
      <w:pPr>
        <w:pStyle w:val="30"/>
        <w:ind w:right="-2" w:firstLine="0"/>
        <w:rPr>
          <w:szCs w:val="24"/>
        </w:rPr>
      </w:pPr>
      <w:r w:rsidRPr="001E7957">
        <w:rPr>
          <w:szCs w:val="24"/>
        </w:rPr>
        <w:t>8</w:t>
      </w:r>
      <w:r w:rsidR="00C531C9" w:rsidRPr="001E7957">
        <w:rPr>
          <w:szCs w:val="24"/>
        </w:rPr>
        <w:t>.4</w:t>
      </w:r>
      <w:r w:rsidR="00B41A81" w:rsidRPr="001E7957">
        <w:rPr>
          <w:szCs w:val="24"/>
        </w:rPr>
        <w:t xml:space="preserve">. Если наступившие обстоятельства, перечисленные в п. </w:t>
      </w:r>
      <w:r w:rsidR="00C531C9" w:rsidRPr="001E7957">
        <w:rPr>
          <w:szCs w:val="24"/>
        </w:rPr>
        <w:t>8</w:t>
      </w:r>
      <w:r w:rsidR="00B41A81" w:rsidRPr="001E7957">
        <w:rPr>
          <w:szCs w:val="24"/>
        </w:rPr>
        <w:t xml:space="preserve">.1, и их последствия продолжают действовать более двух месяцев, </w:t>
      </w:r>
      <w:r w:rsidR="00C531C9" w:rsidRPr="001E7957">
        <w:rPr>
          <w:szCs w:val="24"/>
        </w:rPr>
        <w:t xml:space="preserve">каждая  Сторона имеет право на односторонний отказ от исполнения обязательств по договору. </w:t>
      </w:r>
    </w:p>
    <w:p w:rsidR="00B41A81" w:rsidRPr="001E7957" w:rsidRDefault="00B41A81" w:rsidP="00441827">
      <w:pPr>
        <w:ind w:left="-709" w:right="-2" w:firstLine="567"/>
        <w:jc w:val="center"/>
        <w:rPr>
          <w:b/>
          <w:sz w:val="24"/>
          <w:szCs w:val="24"/>
        </w:rPr>
      </w:pPr>
    </w:p>
    <w:p w:rsidR="00FB6972" w:rsidRPr="001E7957" w:rsidRDefault="00FB6972" w:rsidP="00441827">
      <w:pPr>
        <w:pStyle w:val="ConsNormal"/>
        <w:widowControl/>
        <w:tabs>
          <w:tab w:val="left" w:pos="0"/>
        </w:tabs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57">
        <w:rPr>
          <w:rFonts w:ascii="Times New Roman" w:hAnsi="Times New Roman" w:cs="Times New Roman"/>
          <w:b/>
          <w:sz w:val="24"/>
          <w:szCs w:val="24"/>
        </w:rPr>
        <w:t>9. Ответственность сторон и прекращение действия договора</w:t>
      </w:r>
    </w:p>
    <w:p w:rsidR="00C07481" w:rsidRPr="00C07481" w:rsidRDefault="00C07481" w:rsidP="009E58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9.1. В случае просрочки исполнения обязательств, предусмотренных Договором, а также в иных случаях неисполнения или ненадлежащего исполнения </w:t>
      </w:r>
      <w:r>
        <w:rPr>
          <w:sz w:val="24"/>
          <w:szCs w:val="24"/>
        </w:rPr>
        <w:t>Исполнителем</w:t>
      </w:r>
      <w:r w:rsidRPr="00C07481">
        <w:rPr>
          <w:sz w:val="24"/>
          <w:szCs w:val="24"/>
        </w:rPr>
        <w:t xml:space="preserve"> обязательств, предусмотренных Договором, Заказчик направляет </w:t>
      </w:r>
      <w:r w:rsidR="00FD3705">
        <w:rPr>
          <w:sz w:val="24"/>
          <w:szCs w:val="24"/>
        </w:rPr>
        <w:t>Исполнителю</w:t>
      </w:r>
      <w:r w:rsidRPr="00C07481">
        <w:rPr>
          <w:sz w:val="24"/>
          <w:szCs w:val="24"/>
        </w:rPr>
        <w:t xml:space="preserve"> требование об уплате неустоек (штрафов, пеней) (Претензию). </w:t>
      </w:r>
    </w:p>
    <w:p w:rsidR="00C07481" w:rsidRPr="00C07481" w:rsidRDefault="00C07481" w:rsidP="009E58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Пеня начисляется за каждый день просрочки исполнения </w:t>
      </w:r>
      <w:r w:rsidR="00FD3705" w:rsidRPr="00FD3705">
        <w:rPr>
          <w:sz w:val="24"/>
          <w:szCs w:val="24"/>
        </w:rPr>
        <w:t>Исполнителем</w:t>
      </w:r>
      <w:r w:rsidRPr="00C07481">
        <w:rPr>
          <w:sz w:val="24"/>
          <w:szCs w:val="24"/>
        </w:rPr>
        <w:t xml:space="preserve"> обязательства, предусмотренного Договором, в размере одной трехсотой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 w:rsidR="00FD3705">
        <w:rPr>
          <w:sz w:val="24"/>
          <w:szCs w:val="24"/>
        </w:rPr>
        <w:t>Исполнителем</w:t>
      </w:r>
      <w:r w:rsidRPr="00C07481">
        <w:rPr>
          <w:sz w:val="24"/>
          <w:szCs w:val="24"/>
        </w:rPr>
        <w:t>.</w:t>
      </w:r>
    </w:p>
    <w:p w:rsidR="00C07481" w:rsidRPr="00C07481" w:rsidRDefault="00C07481" w:rsidP="009E58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9.2. В случае просрочки исполнения, неисполнения или ненадлежащего исполнения Заказчиком обязательств, предусмотренных Договором, </w:t>
      </w:r>
      <w:r w:rsidR="00FD3705">
        <w:rPr>
          <w:sz w:val="24"/>
          <w:szCs w:val="24"/>
        </w:rPr>
        <w:t>Исполнитель</w:t>
      </w:r>
      <w:r w:rsidRPr="00C07481">
        <w:rPr>
          <w:sz w:val="24"/>
          <w:szCs w:val="24"/>
        </w:rPr>
        <w:t xml:space="preserve"> вправе потребовать уплаты неустоек (штрафов, пеней).</w:t>
      </w:r>
    </w:p>
    <w:p w:rsidR="00C07481" w:rsidRPr="00C07481" w:rsidRDefault="00C07481" w:rsidP="009E5841">
      <w:pPr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Пеня начисляется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Неустойка (пеня) начисляется на основании претензии </w:t>
      </w:r>
      <w:r w:rsidR="00FD3705">
        <w:rPr>
          <w:sz w:val="24"/>
          <w:szCs w:val="24"/>
        </w:rPr>
        <w:t>Исполнителя</w:t>
      </w:r>
      <w:r w:rsidRPr="00C07481">
        <w:rPr>
          <w:sz w:val="24"/>
          <w:szCs w:val="24"/>
        </w:rPr>
        <w:t>.</w:t>
      </w:r>
    </w:p>
    <w:p w:rsidR="00C07481" w:rsidRPr="00C07481" w:rsidRDefault="00C07481" w:rsidP="009E58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9.3. Уплата неустойки (пени/штрафа), установленных Договором, а также возмещение убытков, причиненных Заказчику ненадлежащим исполнением обязательств, не освобождает </w:t>
      </w:r>
      <w:r w:rsidR="00FD3705">
        <w:rPr>
          <w:sz w:val="24"/>
          <w:szCs w:val="24"/>
        </w:rPr>
        <w:t>Исполнителя</w:t>
      </w:r>
      <w:r w:rsidRPr="00C07481">
        <w:rPr>
          <w:sz w:val="24"/>
          <w:szCs w:val="24"/>
        </w:rPr>
        <w:t xml:space="preserve"> от исполнения обязательств по Договору в натуре.</w:t>
      </w:r>
    </w:p>
    <w:p w:rsidR="00C07481" w:rsidRPr="00C07481" w:rsidRDefault="00C07481" w:rsidP="009E5841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9.4. В случае оказания </w:t>
      </w:r>
      <w:r w:rsidR="00FD3705" w:rsidRPr="00FD3705">
        <w:rPr>
          <w:sz w:val="24"/>
          <w:szCs w:val="24"/>
        </w:rPr>
        <w:t>Исполнителем</w:t>
      </w:r>
      <w:r w:rsidRPr="00C07481">
        <w:rPr>
          <w:sz w:val="24"/>
          <w:szCs w:val="24"/>
        </w:rPr>
        <w:t xml:space="preserve"> услуг с ненадлежащим качеством или с применением некачественных материалов, он исправляет услуги, выполненные с ненадлежащим качеством за свой счет в сроки, установленные Заказчиком.</w:t>
      </w:r>
    </w:p>
    <w:p w:rsidR="00C07481" w:rsidRPr="00C07481" w:rsidRDefault="00C07481" w:rsidP="009E5841">
      <w:pPr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9.5. Риск случайной гибели или случайного повреждения результата оказанной услуги до ее приемки Заказчиком несет </w:t>
      </w:r>
      <w:r w:rsidR="00FD3705">
        <w:rPr>
          <w:sz w:val="24"/>
          <w:szCs w:val="24"/>
        </w:rPr>
        <w:t>Исполнитель</w:t>
      </w:r>
      <w:r w:rsidRPr="00C07481">
        <w:rPr>
          <w:sz w:val="24"/>
          <w:szCs w:val="24"/>
        </w:rPr>
        <w:t>.</w:t>
      </w:r>
    </w:p>
    <w:p w:rsidR="00C07481" w:rsidRPr="00C07481" w:rsidRDefault="00C07481" w:rsidP="009E5841">
      <w:pPr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9.6. </w:t>
      </w:r>
      <w:r w:rsidR="00FD3705">
        <w:rPr>
          <w:sz w:val="24"/>
          <w:szCs w:val="24"/>
        </w:rPr>
        <w:t>Исполнитель</w:t>
      </w:r>
      <w:r w:rsidRPr="00C07481">
        <w:rPr>
          <w:sz w:val="24"/>
          <w:szCs w:val="24"/>
        </w:rPr>
        <w:t xml:space="preserve"> несет ответственность за ущерб, причиненный третьим лицам в процессе выполнения условий настоящего Договора, возникшего из-за не выполнения и (или) некачественного выполнения </w:t>
      </w:r>
      <w:r w:rsidR="00FD3705" w:rsidRPr="00FD3705">
        <w:rPr>
          <w:sz w:val="24"/>
          <w:szCs w:val="24"/>
        </w:rPr>
        <w:t>Исполнителем</w:t>
      </w:r>
      <w:r w:rsidRPr="00C07481">
        <w:rPr>
          <w:sz w:val="24"/>
          <w:szCs w:val="24"/>
        </w:rPr>
        <w:t xml:space="preserve"> своих обязательств по настоящему Договору, а также возникший из-за несоблюдения правил техники безопасности, охраны труда и пожарной безопасности при оказании услуг </w:t>
      </w:r>
      <w:r w:rsidR="00FD3705" w:rsidRPr="00FD3705">
        <w:rPr>
          <w:sz w:val="24"/>
          <w:szCs w:val="24"/>
        </w:rPr>
        <w:t>Исполнителем</w:t>
      </w:r>
      <w:r w:rsidRPr="00C07481">
        <w:rPr>
          <w:sz w:val="24"/>
          <w:szCs w:val="24"/>
        </w:rPr>
        <w:t>.</w:t>
      </w:r>
    </w:p>
    <w:p w:rsidR="00C07481" w:rsidRPr="00C07481" w:rsidRDefault="00C07481" w:rsidP="009E5841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9.7. </w:t>
      </w:r>
      <w:r w:rsidR="00FD3705">
        <w:rPr>
          <w:sz w:val="24"/>
          <w:szCs w:val="24"/>
        </w:rPr>
        <w:t>Исполнитель</w:t>
      </w:r>
      <w:r w:rsidRPr="00C07481">
        <w:rPr>
          <w:sz w:val="24"/>
          <w:szCs w:val="24"/>
        </w:rPr>
        <w:t xml:space="preserve"> несет ответственность за допущенные им при оказании услуг нарушения требований действующего законодательства, в том числе по технике безопасности, пожарной безопасности и охране окружающей среды, а также осуществляет возмещение причиненного в связи с допущенными нарушениями вреда. </w:t>
      </w:r>
    </w:p>
    <w:p w:rsidR="00C07481" w:rsidRPr="00C07481" w:rsidRDefault="00C07481" w:rsidP="009E5841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9.8. В случае, если Заказчик был привлечен к ответственности за нарушения </w:t>
      </w:r>
      <w:r w:rsidR="00FD3705">
        <w:rPr>
          <w:sz w:val="24"/>
          <w:szCs w:val="24"/>
        </w:rPr>
        <w:t>Исполнителя</w:t>
      </w:r>
      <w:r w:rsidRPr="00C07481">
        <w:rPr>
          <w:sz w:val="24"/>
          <w:szCs w:val="24"/>
        </w:rPr>
        <w:t>, последний обязуется возместить Заказчику причиненные убытки в полном объеме.</w:t>
      </w:r>
    </w:p>
    <w:p w:rsidR="00C07481" w:rsidRPr="00C07481" w:rsidRDefault="00C07481" w:rsidP="009E5841">
      <w:pPr>
        <w:jc w:val="both"/>
        <w:rPr>
          <w:color w:val="000000"/>
          <w:sz w:val="24"/>
          <w:szCs w:val="24"/>
        </w:rPr>
      </w:pPr>
      <w:r w:rsidRPr="00C07481">
        <w:rPr>
          <w:sz w:val="24"/>
          <w:szCs w:val="24"/>
        </w:rPr>
        <w:t xml:space="preserve">9.9. </w:t>
      </w:r>
      <w:r w:rsidRPr="00C07481">
        <w:rPr>
          <w:color w:val="000000"/>
          <w:sz w:val="24"/>
          <w:szCs w:val="24"/>
        </w:rPr>
        <w:t>Неустойка, предусмотренная Договором, носит штрафной характер. Убытки подлежат возмещению в полном объеме сверх неустойки.</w:t>
      </w:r>
    </w:p>
    <w:p w:rsidR="00C07481" w:rsidRPr="00C07481" w:rsidRDefault="00C07481" w:rsidP="009E5841">
      <w:pPr>
        <w:jc w:val="both"/>
        <w:rPr>
          <w:sz w:val="24"/>
          <w:szCs w:val="24"/>
        </w:rPr>
      </w:pPr>
      <w:r w:rsidRPr="00C07481">
        <w:rPr>
          <w:sz w:val="24"/>
          <w:szCs w:val="24"/>
        </w:rPr>
        <w:lastRenderedPageBreak/>
        <w:t xml:space="preserve">9.10. Все убытки, в том числе третьим лицам, возмещаются </w:t>
      </w:r>
      <w:r w:rsidR="00FD3705" w:rsidRPr="00FD3705">
        <w:rPr>
          <w:sz w:val="24"/>
          <w:szCs w:val="24"/>
        </w:rPr>
        <w:t>Исполнителем</w:t>
      </w:r>
      <w:r w:rsidRPr="00C07481">
        <w:rPr>
          <w:sz w:val="24"/>
          <w:szCs w:val="24"/>
        </w:rPr>
        <w:t xml:space="preserve"> самостоятельно и в полном объеме.</w:t>
      </w:r>
    </w:p>
    <w:p w:rsidR="00C07481" w:rsidRPr="00C07481" w:rsidRDefault="00C07481" w:rsidP="009E5841">
      <w:pPr>
        <w:tabs>
          <w:tab w:val="num" w:pos="540"/>
        </w:tabs>
        <w:jc w:val="both"/>
        <w:rPr>
          <w:sz w:val="24"/>
          <w:szCs w:val="24"/>
        </w:rPr>
      </w:pPr>
      <w:r w:rsidRPr="00C07481">
        <w:rPr>
          <w:sz w:val="24"/>
          <w:szCs w:val="24"/>
        </w:rPr>
        <w:t>9.11. Стороны освобождаются от уплаты неустойки (штрафов/пеней), если докажут, что просрочка исполнения обязательств произошла вследствие непреодолимой силы или по вине другой Стороны.</w:t>
      </w:r>
    </w:p>
    <w:p w:rsidR="00C07481" w:rsidRPr="00C07481" w:rsidRDefault="00C07481" w:rsidP="009E58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9.12. Общая сумма начисленной неустойки (штрафов, пени) за неисполнение или ненадлежащее исполнение </w:t>
      </w:r>
      <w:r w:rsidR="00FD3705" w:rsidRPr="00FD3705">
        <w:rPr>
          <w:sz w:val="24"/>
          <w:szCs w:val="24"/>
        </w:rPr>
        <w:t>Исполнителем</w:t>
      </w:r>
      <w:r w:rsidRPr="00C07481">
        <w:rPr>
          <w:sz w:val="24"/>
          <w:szCs w:val="24"/>
        </w:rPr>
        <w:t xml:space="preserve"> обязательств, предусмотренных Договором, не может превышать цену Договора.</w:t>
      </w:r>
    </w:p>
    <w:p w:rsidR="00C07481" w:rsidRPr="00C07481" w:rsidRDefault="00C07481" w:rsidP="009E58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7481">
        <w:rPr>
          <w:sz w:val="24"/>
          <w:szCs w:val="24"/>
        </w:rPr>
        <w:t>9.13.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C07481" w:rsidRPr="00C07481" w:rsidRDefault="00C07481" w:rsidP="009E5841">
      <w:pPr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9.14. В случае нарушения </w:t>
      </w:r>
      <w:r w:rsidR="00FD3705" w:rsidRPr="00FD3705">
        <w:rPr>
          <w:sz w:val="24"/>
          <w:szCs w:val="24"/>
        </w:rPr>
        <w:t>Исполнителем</w:t>
      </w:r>
      <w:r w:rsidRPr="00C07481">
        <w:rPr>
          <w:sz w:val="24"/>
          <w:szCs w:val="24"/>
        </w:rPr>
        <w:t xml:space="preserve"> обязательств, предусмотренных Договором Заказчик вправе удержать с </w:t>
      </w:r>
      <w:r w:rsidR="00FD3705">
        <w:rPr>
          <w:sz w:val="24"/>
          <w:szCs w:val="24"/>
        </w:rPr>
        <w:t>Исполнителя</w:t>
      </w:r>
      <w:r w:rsidRPr="00C07481">
        <w:rPr>
          <w:sz w:val="24"/>
          <w:szCs w:val="24"/>
        </w:rPr>
        <w:t xml:space="preserve"> начисленную сумму неустойки (штрафа, пени) из суммы платежа, подлежащего уплате по Договору. В этом случае, при оплате Заказчиком суммы, предусмотренной разделом 2 настоящего Договора, Заказчик удерживает сумму неустойки (штрафа, пени) из платежа, претензия </w:t>
      </w:r>
      <w:r w:rsidR="00FD3705">
        <w:rPr>
          <w:sz w:val="24"/>
          <w:szCs w:val="24"/>
        </w:rPr>
        <w:t>Исполнителю</w:t>
      </w:r>
      <w:r w:rsidRPr="00C07481">
        <w:rPr>
          <w:sz w:val="24"/>
          <w:szCs w:val="24"/>
        </w:rPr>
        <w:t xml:space="preserve"> в данном случае не направляется.</w:t>
      </w:r>
    </w:p>
    <w:p w:rsidR="00C07481" w:rsidRDefault="00C07481" w:rsidP="00C07481">
      <w:pPr>
        <w:ind w:firstLine="720"/>
        <w:jc w:val="both"/>
        <w:rPr>
          <w:sz w:val="24"/>
          <w:szCs w:val="24"/>
        </w:rPr>
      </w:pPr>
      <w:r w:rsidRPr="00C07481">
        <w:rPr>
          <w:sz w:val="24"/>
          <w:szCs w:val="24"/>
        </w:rPr>
        <w:t xml:space="preserve">В этом случае к Акту о приемке оказанных услуг, в соответствии с которыми должен осуществляться платеж, оформляется приложение, в котором, указывается, расчет суммы неустойки, сумма неустойки по настоящему Договору, а также сумма платежа за вычетом рассчитанной суммы неустойки. Данное приложение подписывается Заказчиком вместе с Актом о приемке оказанных услуг. </w:t>
      </w:r>
    </w:p>
    <w:p w:rsidR="00FD3705" w:rsidRPr="00C07481" w:rsidRDefault="00FD3705" w:rsidP="00C07481">
      <w:pPr>
        <w:ind w:firstLine="720"/>
        <w:jc w:val="both"/>
        <w:rPr>
          <w:sz w:val="24"/>
          <w:szCs w:val="24"/>
        </w:rPr>
      </w:pPr>
    </w:p>
    <w:p w:rsidR="00C531C9" w:rsidRPr="001E7957" w:rsidRDefault="00C531C9" w:rsidP="00441827">
      <w:pPr>
        <w:pStyle w:val="ConsNormal"/>
        <w:widowControl/>
        <w:tabs>
          <w:tab w:val="left" w:pos="-900"/>
        </w:tabs>
        <w:ind w:left="-900"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57">
        <w:rPr>
          <w:rFonts w:ascii="Times New Roman" w:hAnsi="Times New Roman" w:cs="Times New Roman"/>
          <w:b/>
          <w:sz w:val="24"/>
          <w:szCs w:val="24"/>
        </w:rPr>
        <w:t>10. Разрешение споров</w:t>
      </w:r>
    </w:p>
    <w:p w:rsidR="000D28A5" w:rsidRPr="001E7957" w:rsidRDefault="00C531C9" w:rsidP="00441827">
      <w:pPr>
        <w:ind w:right="-2"/>
        <w:jc w:val="both"/>
        <w:rPr>
          <w:bCs/>
          <w:sz w:val="24"/>
          <w:szCs w:val="24"/>
        </w:rPr>
      </w:pPr>
      <w:r w:rsidRPr="001E7957">
        <w:rPr>
          <w:bCs/>
          <w:sz w:val="24"/>
          <w:szCs w:val="24"/>
        </w:rPr>
        <w:t>10</w:t>
      </w:r>
      <w:r w:rsidR="000D28A5" w:rsidRPr="001E7957">
        <w:rPr>
          <w:bCs/>
          <w:sz w:val="24"/>
          <w:szCs w:val="24"/>
        </w:rPr>
        <w:t xml:space="preserve">.1. Все вытекающие из Договора или связанные с его исполнением споры и разногласия Стороны обязуются разрешать путем переговоров. </w:t>
      </w:r>
    </w:p>
    <w:p w:rsidR="000D28A5" w:rsidRPr="001E7957" w:rsidRDefault="00C531C9" w:rsidP="00441827">
      <w:pPr>
        <w:ind w:right="-2"/>
        <w:jc w:val="both"/>
        <w:rPr>
          <w:bCs/>
          <w:sz w:val="24"/>
          <w:szCs w:val="24"/>
        </w:rPr>
      </w:pPr>
      <w:r w:rsidRPr="001E7957">
        <w:rPr>
          <w:bCs/>
          <w:sz w:val="24"/>
          <w:szCs w:val="24"/>
        </w:rPr>
        <w:t>10</w:t>
      </w:r>
      <w:r w:rsidR="000D28A5" w:rsidRPr="001E7957">
        <w:rPr>
          <w:bCs/>
          <w:sz w:val="24"/>
          <w:szCs w:val="24"/>
        </w:rPr>
        <w:t>.2. Претензионный порядок для урегулирования споров по Договору обязателен. Сторона, получившая претензию, обязана в течение 1</w:t>
      </w:r>
      <w:r w:rsidR="007B0BC5" w:rsidRPr="001E7957">
        <w:rPr>
          <w:bCs/>
          <w:sz w:val="24"/>
          <w:szCs w:val="24"/>
        </w:rPr>
        <w:t>0</w:t>
      </w:r>
      <w:r w:rsidR="000D28A5" w:rsidRPr="001E7957">
        <w:rPr>
          <w:bCs/>
          <w:sz w:val="24"/>
          <w:szCs w:val="24"/>
        </w:rPr>
        <w:t xml:space="preserve"> (</w:t>
      </w:r>
      <w:r w:rsidR="007B0BC5" w:rsidRPr="001E7957">
        <w:rPr>
          <w:bCs/>
          <w:sz w:val="24"/>
          <w:szCs w:val="24"/>
        </w:rPr>
        <w:t>десяти)</w:t>
      </w:r>
      <w:r w:rsidR="000D28A5" w:rsidRPr="001E7957">
        <w:rPr>
          <w:bCs/>
          <w:sz w:val="24"/>
          <w:szCs w:val="24"/>
        </w:rPr>
        <w:t xml:space="preserve"> календарных дней с момента получения претензии рассмотреть ее и направить заявителю письменный ответ с указанием результатов рассмотрения.</w:t>
      </w:r>
    </w:p>
    <w:p w:rsidR="000D28A5" w:rsidRPr="001E7957" w:rsidRDefault="00C531C9" w:rsidP="00441827">
      <w:pPr>
        <w:ind w:right="-2"/>
        <w:jc w:val="both"/>
        <w:rPr>
          <w:bCs/>
          <w:sz w:val="24"/>
          <w:szCs w:val="24"/>
        </w:rPr>
      </w:pPr>
      <w:r w:rsidRPr="001E7957">
        <w:rPr>
          <w:bCs/>
          <w:sz w:val="24"/>
          <w:szCs w:val="24"/>
        </w:rPr>
        <w:t>10</w:t>
      </w:r>
      <w:r w:rsidR="000D28A5" w:rsidRPr="001E7957">
        <w:rPr>
          <w:bCs/>
          <w:sz w:val="24"/>
          <w:szCs w:val="24"/>
        </w:rPr>
        <w:t>.3. Неурегулированные путем переговоров споры и разногласия подлежат разрешению в Арбитражном суде Вологодской области в порядке, установленном действующим законодательством РФ.</w:t>
      </w:r>
    </w:p>
    <w:p w:rsidR="007B0BC5" w:rsidRPr="001E7957" w:rsidRDefault="007B0BC5" w:rsidP="00441827">
      <w:pPr>
        <w:widowControl w:val="0"/>
        <w:spacing w:line="240" w:lineRule="atLeast"/>
        <w:ind w:right="-2" w:firstLine="567"/>
        <w:jc w:val="center"/>
        <w:rPr>
          <w:sz w:val="24"/>
          <w:szCs w:val="24"/>
        </w:rPr>
      </w:pPr>
      <w:r w:rsidRPr="001E7957">
        <w:rPr>
          <w:b/>
          <w:sz w:val="24"/>
          <w:szCs w:val="24"/>
        </w:rPr>
        <w:t>11. Конфиденциальность</w:t>
      </w:r>
    </w:p>
    <w:p w:rsidR="00912B3C" w:rsidRPr="001E7957" w:rsidRDefault="00912B3C" w:rsidP="00441827">
      <w:pPr>
        <w:widowControl w:val="0"/>
        <w:spacing w:line="240" w:lineRule="atLeast"/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</w:t>
      </w:r>
      <w:r w:rsidR="007B0BC5" w:rsidRPr="001E7957">
        <w:rPr>
          <w:sz w:val="24"/>
          <w:szCs w:val="24"/>
        </w:rPr>
        <w:t>1</w:t>
      </w:r>
      <w:r w:rsidRPr="001E7957">
        <w:rPr>
          <w:sz w:val="24"/>
          <w:szCs w:val="24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:rsidR="00912B3C" w:rsidRPr="001E7957" w:rsidRDefault="007B0BC5" w:rsidP="00441827">
      <w:pPr>
        <w:widowControl w:val="0"/>
        <w:spacing w:line="240" w:lineRule="atLeast"/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11</w:t>
      </w:r>
      <w:r w:rsidR="00912B3C" w:rsidRPr="001E7957">
        <w:rPr>
          <w:sz w:val="24"/>
          <w:szCs w:val="24"/>
        </w:rPr>
        <w:t>.2. Условия настоящего договора, любая информация, документация и другие материалы, полученные одной Стороной в ходе исполнения настоящего договора или при содействии другой Стороны, за исключением информации, опубликованной СМИ или информации, которая не может являться в соответствии с законодательством РФ коммерческой тайной (в частности информация о судебных арбитражных делах), признается конфиденциальной (далее – Конфиденциальная информация), то есть не подлежащей опубликованию, передаче третьим лицам или разглашению иным способом одной Стороной без согласия другой Стороны.</w:t>
      </w:r>
    </w:p>
    <w:p w:rsidR="00912B3C" w:rsidRPr="001E7957" w:rsidRDefault="00912B3C" w:rsidP="00441827">
      <w:pPr>
        <w:widowControl w:val="0"/>
        <w:spacing w:line="240" w:lineRule="atLeast"/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</w:t>
      </w:r>
      <w:r w:rsidR="007B0BC5" w:rsidRPr="001E7957">
        <w:rPr>
          <w:sz w:val="24"/>
          <w:szCs w:val="24"/>
        </w:rPr>
        <w:t>1</w:t>
      </w:r>
      <w:r w:rsidRPr="001E7957">
        <w:rPr>
          <w:sz w:val="24"/>
          <w:szCs w:val="24"/>
        </w:rPr>
        <w:t>.3. Стороны принимают все необходимые меры для предотвращения разглашения Конфиденциальной информации или ознакомления с ней третьих лиц без согласия на то каждой стороны. С Конфиденциальной информацией могут быть ознакомлены только те сотрудники, которые непосредственно связаны с исполнением договора.</w:t>
      </w:r>
    </w:p>
    <w:p w:rsidR="007B0BC5" w:rsidRPr="001E7957" w:rsidRDefault="00912B3C" w:rsidP="00441827">
      <w:pPr>
        <w:tabs>
          <w:tab w:val="left" w:pos="0"/>
        </w:tabs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</w:t>
      </w:r>
      <w:r w:rsidR="007B0BC5" w:rsidRPr="001E7957">
        <w:rPr>
          <w:sz w:val="24"/>
          <w:szCs w:val="24"/>
        </w:rPr>
        <w:t>1</w:t>
      </w:r>
      <w:r w:rsidRPr="001E7957">
        <w:rPr>
          <w:sz w:val="24"/>
          <w:szCs w:val="24"/>
        </w:rPr>
        <w:t xml:space="preserve">.4. </w:t>
      </w:r>
      <w:r w:rsidR="007B0BC5" w:rsidRPr="001E7957">
        <w:rPr>
          <w:sz w:val="24"/>
          <w:szCs w:val="24"/>
        </w:rPr>
        <w:t xml:space="preserve">Исполнитель обязуется обеспечить сохранность полученных от Заказчика подлинных документов, а также несет ответственность перед Заказчиком за несанкционированное разглашение Конфиденциальной информации в течение срока действия Договора и десяти лет после прекращения его действия. Исполнитель обязуется возместить Заказчику причиненные разглашением Конфиденциальной информации убытки. </w:t>
      </w:r>
    </w:p>
    <w:p w:rsidR="00912B3C" w:rsidRPr="001E7957" w:rsidRDefault="00912B3C" w:rsidP="00441827">
      <w:pPr>
        <w:widowControl w:val="0"/>
        <w:spacing w:line="240" w:lineRule="atLeast"/>
        <w:ind w:right="-2"/>
        <w:jc w:val="both"/>
        <w:rPr>
          <w:sz w:val="24"/>
          <w:szCs w:val="24"/>
        </w:rPr>
      </w:pPr>
    </w:p>
    <w:p w:rsidR="000D28A5" w:rsidRPr="001E7957" w:rsidRDefault="000D28A5" w:rsidP="00441827">
      <w:pPr>
        <w:widowControl w:val="0"/>
        <w:spacing w:line="240" w:lineRule="atLeast"/>
        <w:ind w:right="-2" w:firstLine="567"/>
        <w:jc w:val="center"/>
        <w:rPr>
          <w:b/>
          <w:sz w:val="24"/>
          <w:szCs w:val="24"/>
        </w:rPr>
      </w:pPr>
      <w:r w:rsidRPr="001E7957">
        <w:rPr>
          <w:b/>
          <w:sz w:val="24"/>
          <w:szCs w:val="24"/>
        </w:rPr>
        <w:t>1</w:t>
      </w:r>
      <w:r w:rsidR="007B0BC5" w:rsidRPr="001E7957">
        <w:rPr>
          <w:b/>
          <w:sz w:val="24"/>
          <w:szCs w:val="24"/>
        </w:rPr>
        <w:t>2</w:t>
      </w:r>
      <w:r w:rsidRPr="001E7957">
        <w:rPr>
          <w:b/>
          <w:sz w:val="24"/>
          <w:szCs w:val="24"/>
        </w:rPr>
        <w:t xml:space="preserve">. </w:t>
      </w:r>
      <w:r w:rsidR="007B0BC5" w:rsidRPr="001E7957">
        <w:rPr>
          <w:b/>
          <w:sz w:val="24"/>
          <w:szCs w:val="24"/>
        </w:rPr>
        <w:t xml:space="preserve">Срок действия </w:t>
      </w:r>
      <w:r w:rsidR="009A2BF1" w:rsidRPr="001E7957">
        <w:rPr>
          <w:b/>
          <w:sz w:val="24"/>
          <w:szCs w:val="24"/>
        </w:rPr>
        <w:t>договора</w:t>
      </w:r>
    </w:p>
    <w:p w:rsidR="000D28A5" w:rsidRPr="001E7957" w:rsidRDefault="000D28A5" w:rsidP="00441827">
      <w:pPr>
        <w:widowControl w:val="0"/>
        <w:spacing w:line="240" w:lineRule="atLeast"/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</w:t>
      </w:r>
      <w:r w:rsidR="007B0BC5" w:rsidRPr="001E7957">
        <w:rPr>
          <w:sz w:val="24"/>
          <w:szCs w:val="24"/>
        </w:rPr>
        <w:t>2</w:t>
      </w:r>
      <w:r w:rsidRPr="001E7957">
        <w:rPr>
          <w:sz w:val="24"/>
          <w:szCs w:val="24"/>
        </w:rPr>
        <w:t>.1. Настоящий Договор вступает в силу с даты его заключения и действует по "</w:t>
      </w:r>
      <w:r w:rsidR="00454B90">
        <w:rPr>
          <w:sz w:val="24"/>
          <w:szCs w:val="24"/>
        </w:rPr>
        <w:t>__</w:t>
      </w:r>
      <w:r w:rsidRPr="001E7957">
        <w:rPr>
          <w:sz w:val="24"/>
          <w:szCs w:val="24"/>
        </w:rPr>
        <w:t>"</w:t>
      </w:r>
      <w:r w:rsidR="009A2BF1" w:rsidRPr="001E7957">
        <w:rPr>
          <w:sz w:val="24"/>
          <w:szCs w:val="24"/>
        </w:rPr>
        <w:t xml:space="preserve"> </w:t>
      </w:r>
      <w:r w:rsidR="00454B90">
        <w:rPr>
          <w:sz w:val="24"/>
          <w:szCs w:val="24"/>
        </w:rPr>
        <w:t>___</w:t>
      </w:r>
      <w:r w:rsidRPr="001E7957">
        <w:rPr>
          <w:sz w:val="24"/>
          <w:szCs w:val="24"/>
        </w:rPr>
        <w:t xml:space="preserve"> 20</w:t>
      </w:r>
      <w:r w:rsidR="00F149C0">
        <w:rPr>
          <w:sz w:val="24"/>
          <w:szCs w:val="24"/>
        </w:rPr>
        <w:t>2</w:t>
      </w:r>
      <w:r w:rsidR="009E5841">
        <w:rPr>
          <w:sz w:val="24"/>
          <w:szCs w:val="24"/>
        </w:rPr>
        <w:t>4</w:t>
      </w:r>
      <w:r w:rsidRPr="001E7957">
        <w:rPr>
          <w:sz w:val="24"/>
          <w:szCs w:val="24"/>
        </w:rPr>
        <w:t xml:space="preserve"> года, а в части исполнения сторонами обязательств – до полного их исполнения.</w:t>
      </w:r>
    </w:p>
    <w:p w:rsidR="00FD3705" w:rsidRDefault="00FD3705" w:rsidP="00441827">
      <w:pPr>
        <w:pStyle w:val="ConsNormal"/>
        <w:widowControl/>
        <w:tabs>
          <w:tab w:val="left" w:pos="0"/>
        </w:tabs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BC5" w:rsidRPr="001E7957" w:rsidRDefault="007B0BC5" w:rsidP="00441827">
      <w:pPr>
        <w:pStyle w:val="ConsNormal"/>
        <w:widowControl/>
        <w:tabs>
          <w:tab w:val="left" w:pos="0"/>
        </w:tabs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57">
        <w:rPr>
          <w:rFonts w:ascii="Times New Roman" w:hAnsi="Times New Roman" w:cs="Times New Roman"/>
          <w:b/>
          <w:sz w:val="24"/>
          <w:szCs w:val="24"/>
        </w:rPr>
        <w:t>13. Изменения и дополнения договора.</w:t>
      </w:r>
    </w:p>
    <w:p w:rsidR="007B0BC5" w:rsidRPr="001E7957" w:rsidRDefault="007B0BC5" w:rsidP="00441827">
      <w:pPr>
        <w:pStyle w:val="ConsNormal"/>
        <w:widowControl/>
        <w:tabs>
          <w:tab w:val="left" w:pos="0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lastRenderedPageBreak/>
        <w:t xml:space="preserve">13.1. Изменения и дополнения Договора совершаются только в письменной форме в виде единого документа и подлежат подписанию полномочными представителями обеих Сторон. </w:t>
      </w:r>
    </w:p>
    <w:p w:rsidR="007B0BC5" w:rsidRPr="001E7957" w:rsidRDefault="007B0BC5" w:rsidP="00441827">
      <w:pPr>
        <w:pStyle w:val="ConsNormal"/>
        <w:widowControl/>
        <w:tabs>
          <w:tab w:val="left" w:pos="0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 xml:space="preserve">13.2. Приложения к настоящему Договору являются неотъемлемыми частями настоящего Договора  и в обязательном порядке содержат ссылку на порядковый номер приложения, номер и дату заключения данного договора.  </w:t>
      </w:r>
    </w:p>
    <w:p w:rsidR="000D28A5" w:rsidRPr="001E7957" w:rsidRDefault="000D28A5" w:rsidP="00441827">
      <w:pPr>
        <w:widowControl w:val="0"/>
        <w:spacing w:line="240" w:lineRule="atLeast"/>
        <w:ind w:left="-709" w:right="-2" w:firstLine="567"/>
        <w:jc w:val="center"/>
        <w:rPr>
          <w:b/>
          <w:sz w:val="24"/>
          <w:szCs w:val="24"/>
        </w:rPr>
      </w:pPr>
    </w:p>
    <w:p w:rsidR="007B0BC5" w:rsidRPr="001E7957" w:rsidRDefault="007B0BC5" w:rsidP="00441827">
      <w:pPr>
        <w:pStyle w:val="ConsNormal"/>
        <w:widowControl/>
        <w:tabs>
          <w:tab w:val="left" w:pos="0"/>
        </w:tabs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57">
        <w:rPr>
          <w:rFonts w:ascii="Times New Roman" w:hAnsi="Times New Roman" w:cs="Times New Roman"/>
          <w:b/>
          <w:sz w:val="24"/>
          <w:szCs w:val="24"/>
        </w:rPr>
        <w:t>14. Заключительные положения.</w:t>
      </w:r>
    </w:p>
    <w:p w:rsidR="007B0BC5" w:rsidRPr="001E7957" w:rsidRDefault="007B0BC5" w:rsidP="00441827">
      <w:pPr>
        <w:tabs>
          <w:tab w:val="left" w:pos="0"/>
        </w:tabs>
        <w:ind w:right="-2"/>
        <w:jc w:val="both"/>
        <w:rPr>
          <w:snapToGrid w:val="0"/>
          <w:color w:val="000000"/>
          <w:sz w:val="24"/>
          <w:szCs w:val="24"/>
        </w:rPr>
      </w:pPr>
      <w:r w:rsidRPr="001E7957">
        <w:rPr>
          <w:sz w:val="24"/>
          <w:szCs w:val="24"/>
        </w:rPr>
        <w:t>14.1.</w:t>
      </w:r>
      <w:r w:rsidRPr="001E7957">
        <w:rPr>
          <w:snapToGrid w:val="0"/>
          <w:color w:val="000000"/>
          <w:sz w:val="24"/>
          <w:szCs w:val="24"/>
        </w:rPr>
        <w:t xml:space="preserve"> В случае изменения у какой-либо из сторон места нахождения, названия и банковских реквизитов она обязана в течение 10 (десяти) дней письменно известить об этом другую сторону. Указанное письменное извещение  становится неотъемлемой частью настоящего договора. В случае неполучения стороной извещения место нахождения, название, банковские реквизиты сторон, указанные в договоре, считаются правильными.</w:t>
      </w:r>
    </w:p>
    <w:p w:rsidR="007B0BC5" w:rsidRPr="001E7957" w:rsidRDefault="007B0BC5" w:rsidP="00441827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  <w:r w:rsidRPr="001E7957">
        <w:rPr>
          <w:sz w:val="24"/>
          <w:szCs w:val="24"/>
        </w:rPr>
        <w:t xml:space="preserve">14.2. </w:t>
      </w:r>
      <w:r w:rsidRPr="001E7957">
        <w:rPr>
          <w:color w:val="000000"/>
          <w:sz w:val="24"/>
          <w:szCs w:val="24"/>
        </w:rPr>
        <w:t>Ни одна из сторон не имеет права передавать свои права и обязательства по настоящему договору третьему лицу без предварительного письменного на то согласия другой стороны.</w:t>
      </w:r>
    </w:p>
    <w:p w:rsidR="007B0BC5" w:rsidRPr="001E7957" w:rsidRDefault="007B0BC5" w:rsidP="00441827">
      <w:pPr>
        <w:tabs>
          <w:tab w:val="left" w:pos="0"/>
        </w:tabs>
        <w:ind w:right="-2"/>
        <w:jc w:val="both"/>
        <w:rPr>
          <w:snapToGrid w:val="0"/>
          <w:color w:val="000000"/>
          <w:sz w:val="24"/>
          <w:szCs w:val="24"/>
        </w:rPr>
      </w:pPr>
      <w:r w:rsidRPr="001E7957">
        <w:rPr>
          <w:sz w:val="24"/>
          <w:szCs w:val="24"/>
        </w:rPr>
        <w:t xml:space="preserve">Сторона, уступившая (продавшая, передавшая) свое право требования </w:t>
      </w:r>
      <w:r w:rsidRPr="001E7957">
        <w:rPr>
          <w:color w:val="000000"/>
          <w:sz w:val="24"/>
          <w:szCs w:val="24"/>
        </w:rPr>
        <w:t>по настоящему договору третьему лицу без предварительного письменного на то согласия другой стороны,</w:t>
      </w:r>
      <w:r w:rsidRPr="001E7957">
        <w:rPr>
          <w:sz w:val="24"/>
          <w:szCs w:val="24"/>
        </w:rPr>
        <w:t xml:space="preserve"> уплачивает другой стороне (должнику) неустойку, равную сумме, право требования которой уступлено.</w:t>
      </w:r>
    </w:p>
    <w:p w:rsidR="007B0BC5" w:rsidRPr="001E7957" w:rsidRDefault="007B0BC5" w:rsidP="00441827">
      <w:pPr>
        <w:pStyle w:val="ConsNormal"/>
        <w:widowControl/>
        <w:tabs>
          <w:tab w:val="left" w:pos="0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14.3. Во всем остальном, что не предусмотрено настоящим Договором, Стороны руководствуются действующим законодательством РФ.</w:t>
      </w:r>
    </w:p>
    <w:p w:rsidR="007B0BC5" w:rsidRPr="001E7957" w:rsidRDefault="007B0BC5" w:rsidP="00441827">
      <w:pPr>
        <w:tabs>
          <w:tab w:val="left" w:pos="0"/>
        </w:tabs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14.4. Каждая из сторон гарантирует, что</w:t>
      </w:r>
    </w:p>
    <w:p w:rsidR="007B0BC5" w:rsidRPr="001E7957" w:rsidRDefault="007B0BC5" w:rsidP="00441827">
      <w:pPr>
        <w:tabs>
          <w:tab w:val="left" w:pos="0"/>
        </w:tabs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- она является юридическим лицом, созданным в установленном порядке и осуществляющим свою деятельность по законодательству РФ, имеет права и полномочия на владение своим имуществом, активами и доходами и для осуществления своей деятельности в ее нынешнем виде;</w:t>
      </w:r>
    </w:p>
    <w:p w:rsidR="007B0BC5" w:rsidRPr="001E7957" w:rsidRDefault="007B0BC5" w:rsidP="00441827">
      <w:pPr>
        <w:tabs>
          <w:tab w:val="left" w:pos="0"/>
        </w:tabs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- имеет право заключить настоящий договор, а так же исполнять обязательства, предусмотренные настоящим Договором;</w:t>
      </w:r>
    </w:p>
    <w:p w:rsidR="007B0BC5" w:rsidRPr="001E7957" w:rsidRDefault="007B0BC5" w:rsidP="00441827">
      <w:pPr>
        <w:tabs>
          <w:tab w:val="left" w:pos="0"/>
        </w:tabs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- принятие и исполнение обязательств по настоящему Договору не влечет за собой: нарушения какого-либо из положений учредительных документов, нарушения прав третьего лица, предоставленных ему стороной, или нарушения какого-либо решения или административного акта, нарушения положений законодательства РФ;</w:t>
      </w:r>
    </w:p>
    <w:p w:rsidR="007B0BC5" w:rsidRPr="001E7957" w:rsidRDefault="007B0BC5" w:rsidP="00441827">
      <w:pPr>
        <w:tabs>
          <w:tab w:val="left" w:pos="0"/>
        </w:tabs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- ей были получены или совершены и являются действительными все необходимые разрешения, одобрения, согласования, лицензии, освобождения, регистрации, нотариальные удостоверения, необходимые для заключения настоящего Договора, осуществления обязательств по настоящему Договору.</w:t>
      </w:r>
    </w:p>
    <w:p w:rsidR="007B0BC5" w:rsidRPr="001E7957" w:rsidRDefault="007B0BC5" w:rsidP="00441827">
      <w:pPr>
        <w:tabs>
          <w:tab w:val="left" w:pos="0"/>
        </w:tabs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14.5. Корреспонденция и платежи за оказанные услуги,  отправленные (перечисленные) по указанным в настоящем Договоре реквизитам, будут считаться надлежащим образом отправленными (перечисленными), если только одна из Сторон заранее не направит другой стороне письменное уведомление об изменении своих реквизитов.</w:t>
      </w:r>
    </w:p>
    <w:p w:rsidR="007B0BC5" w:rsidRPr="001E7957" w:rsidRDefault="007B0BC5" w:rsidP="00441827">
      <w:pPr>
        <w:tabs>
          <w:tab w:val="left" w:pos="0"/>
        </w:tabs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14.6. Для целей соблюдения положений настоящего договора Стороны будут использовать реквизиты, указанные в статье 15.</w:t>
      </w:r>
    </w:p>
    <w:p w:rsidR="007B0BC5" w:rsidRPr="001E7957" w:rsidRDefault="007B0BC5" w:rsidP="00441827">
      <w:pPr>
        <w:tabs>
          <w:tab w:val="left" w:pos="0"/>
        </w:tabs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14.7. С даты заключения настоящего договора все иные соглашения между сторонами, касающиеся предмета настоящего договора, утрачивают силу.</w:t>
      </w:r>
    </w:p>
    <w:p w:rsidR="006B71BE" w:rsidRPr="001E7957" w:rsidRDefault="00F70D21" w:rsidP="00441827">
      <w:pPr>
        <w:widowControl w:val="0"/>
        <w:tabs>
          <w:tab w:val="left" w:pos="0"/>
        </w:tabs>
        <w:spacing w:line="240" w:lineRule="atLeast"/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</w:t>
      </w:r>
      <w:r w:rsidR="007B0BC5" w:rsidRPr="001E7957">
        <w:rPr>
          <w:sz w:val="24"/>
          <w:szCs w:val="24"/>
        </w:rPr>
        <w:t>4</w:t>
      </w:r>
      <w:r w:rsidR="006B71BE" w:rsidRPr="001E7957">
        <w:rPr>
          <w:sz w:val="24"/>
          <w:szCs w:val="24"/>
        </w:rPr>
        <w:t>.</w:t>
      </w:r>
      <w:r w:rsidR="007B0BC5" w:rsidRPr="001E7957">
        <w:rPr>
          <w:sz w:val="24"/>
          <w:szCs w:val="24"/>
        </w:rPr>
        <w:t>8</w:t>
      </w:r>
      <w:r w:rsidR="006B71BE" w:rsidRPr="001E7957">
        <w:rPr>
          <w:sz w:val="24"/>
          <w:szCs w:val="24"/>
        </w:rPr>
        <w:t xml:space="preserve">. </w:t>
      </w:r>
      <w:r w:rsidRPr="001E7957">
        <w:rPr>
          <w:sz w:val="24"/>
          <w:szCs w:val="24"/>
        </w:rPr>
        <w:t xml:space="preserve"> </w:t>
      </w:r>
      <w:r w:rsidR="006B71BE" w:rsidRPr="001E7957">
        <w:rPr>
          <w:sz w:val="24"/>
          <w:szCs w:val="24"/>
        </w:rPr>
        <w:t xml:space="preserve">Неотъемлемой частью настоящего договора на момент его заключения является:  </w:t>
      </w:r>
    </w:p>
    <w:p w:rsidR="00FD3705" w:rsidRDefault="00F70D21" w:rsidP="00441827">
      <w:pPr>
        <w:widowControl w:val="0"/>
        <w:tabs>
          <w:tab w:val="left" w:pos="0"/>
        </w:tabs>
        <w:spacing w:line="240" w:lineRule="atLeast"/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</w:t>
      </w:r>
      <w:r w:rsidR="007B0BC5" w:rsidRPr="001E7957">
        <w:rPr>
          <w:sz w:val="24"/>
          <w:szCs w:val="24"/>
        </w:rPr>
        <w:t>4</w:t>
      </w:r>
      <w:r w:rsidRPr="001E7957">
        <w:rPr>
          <w:sz w:val="24"/>
          <w:szCs w:val="24"/>
        </w:rPr>
        <w:t>.</w:t>
      </w:r>
      <w:r w:rsidR="007B0BC5" w:rsidRPr="001E7957">
        <w:rPr>
          <w:sz w:val="24"/>
          <w:szCs w:val="24"/>
        </w:rPr>
        <w:t>8</w:t>
      </w:r>
      <w:r w:rsidRPr="001E7957">
        <w:rPr>
          <w:sz w:val="24"/>
          <w:szCs w:val="24"/>
        </w:rPr>
        <w:t xml:space="preserve">.1. Приложение № 1 – </w:t>
      </w:r>
      <w:r w:rsidR="00FD3705">
        <w:rPr>
          <w:sz w:val="24"/>
          <w:szCs w:val="24"/>
        </w:rPr>
        <w:t xml:space="preserve">Техническое задание </w:t>
      </w:r>
      <w:r w:rsidR="007B0BC5" w:rsidRPr="001E7957">
        <w:rPr>
          <w:sz w:val="24"/>
          <w:szCs w:val="24"/>
        </w:rPr>
        <w:t xml:space="preserve"> </w:t>
      </w:r>
    </w:p>
    <w:p w:rsidR="00B93CAA" w:rsidRDefault="00B93CAA" w:rsidP="00441827">
      <w:pPr>
        <w:widowControl w:val="0"/>
        <w:tabs>
          <w:tab w:val="left" w:pos="0"/>
        </w:tabs>
        <w:spacing w:line="240" w:lineRule="atLeast"/>
        <w:ind w:right="-2"/>
        <w:jc w:val="both"/>
        <w:rPr>
          <w:sz w:val="24"/>
          <w:szCs w:val="24"/>
        </w:rPr>
      </w:pPr>
      <w:r w:rsidRPr="001E7957">
        <w:rPr>
          <w:sz w:val="24"/>
          <w:szCs w:val="24"/>
        </w:rPr>
        <w:t>14.8.</w:t>
      </w:r>
      <w:r w:rsidR="00FD3705">
        <w:rPr>
          <w:sz w:val="24"/>
          <w:szCs w:val="24"/>
        </w:rPr>
        <w:t>2</w:t>
      </w:r>
      <w:r w:rsidRPr="001E7957">
        <w:rPr>
          <w:sz w:val="24"/>
          <w:szCs w:val="24"/>
        </w:rPr>
        <w:t xml:space="preserve">. Приложение № </w:t>
      </w:r>
      <w:r w:rsidR="00FD3705">
        <w:rPr>
          <w:sz w:val="24"/>
          <w:szCs w:val="24"/>
        </w:rPr>
        <w:t>2</w:t>
      </w:r>
      <w:r w:rsidRPr="001E7957">
        <w:rPr>
          <w:sz w:val="24"/>
          <w:szCs w:val="24"/>
        </w:rPr>
        <w:t xml:space="preserve"> – Форма Акта приемки-сдачи оказанных услуг</w:t>
      </w:r>
    </w:p>
    <w:p w:rsidR="009E5841" w:rsidRPr="001E7957" w:rsidRDefault="009E5841" w:rsidP="00441827">
      <w:pPr>
        <w:widowControl w:val="0"/>
        <w:tabs>
          <w:tab w:val="left" w:pos="0"/>
        </w:tabs>
        <w:spacing w:line="240" w:lineRule="atLeast"/>
        <w:ind w:right="-2"/>
        <w:jc w:val="both"/>
        <w:rPr>
          <w:sz w:val="24"/>
          <w:szCs w:val="24"/>
        </w:rPr>
      </w:pPr>
    </w:p>
    <w:p w:rsidR="000D28A5" w:rsidRPr="001E7957" w:rsidRDefault="000D28A5" w:rsidP="000D28A5">
      <w:pPr>
        <w:widowControl w:val="0"/>
        <w:spacing w:line="240" w:lineRule="atLeast"/>
        <w:jc w:val="center"/>
        <w:rPr>
          <w:b/>
          <w:sz w:val="24"/>
          <w:szCs w:val="24"/>
        </w:rPr>
      </w:pPr>
      <w:r w:rsidRPr="001E7957">
        <w:rPr>
          <w:b/>
          <w:sz w:val="24"/>
          <w:szCs w:val="24"/>
        </w:rPr>
        <w:t>1</w:t>
      </w:r>
      <w:r w:rsidR="00B93CAA" w:rsidRPr="001E7957">
        <w:rPr>
          <w:b/>
          <w:sz w:val="24"/>
          <w:szCs w:val="24"/>
        </w:rPr>
        <w:t>5</w:t>
      </w:r>
      <w:r w:rsidRPr="001E7957">
        <w:rPr>
          <w:b/>
          <w:sz w:val="24"/>
          <w:szCs w:val="24"/>
        </w:rPr>
        <w:t>. АДРЕСА</w:t>
      </w:r>
      <w:r w:rsidR="00E10775" w:rsidRPr="001E7957">
        <w:rPr>
          <w:b/>
          <w:sz w:val="24"/>
          <w:szCs w:val="24"/>
        </w:rPr>
        <w:t>,</w:t>
      </w:r>
      <w:r w:rsidRPr="001E7957">
        <w:rPr>
          <w:b/>
          <w:sz w:val="24"/>
          <w:szCs w:val="24"/>
        </w:rPr>
        <w:t xml:space="preserve"> БАНКОВСКИЕ РЕКВИЗИТЫ </w:t>
      </w:r>
      <w:r w:rsidR="00E10775" w:rsidRPr="001E7957">
        <w:rPr>
          <w:b/>
          <w:sz w:val="24"/>
          <w:szCs w:val="24"/>
        </w:rPr>
        <w:t xml:space="preserve">и ПОДПИСИ </w:t>
      </w:r>
      <w:r w:rsidRPr="001E7957">
        <w:rPr>
          <w:b/>
          <w:sz w:val="24"/>
          <w:szCs w:val="24"/>
        </w:rPr>
        <w:t>СТОРОН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4779"/>
        <w:gridCol w:w="5381"/>
      </w:tblGrid>
      <w:tr w:rsidR="00E10775" w:rsidRPr="001E7957" w:rsidTr="00441827">
        <w:trPr>
          <w:trHeight w:val="136"/>
        </w:trPr>
        <w:tc>
          <w:tcPr>
            <w:tcW w:w="4779" w:type="dxa"/>
          </w:tcPr>
          <w:p w:rsidR="009E5841" w:rsidRDefault="009E5841" w:rsidP="00441827">
            <w:pPr>
              <w:widowControl w:val="0"/>
              <w:spacing w:line="240" w:lineRule="atLeast"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E10775" w:rsidRPr="001E7957" w:rsidRDefault="00B93CAA" w:rsidP="00441827">
            <w:pPr>
              <w:widowControl w:val="0"/>
              <w:spacing w:line="240" w:lineRule="atLeast"/>
              <w:ind w:firstLine="567"/>
              <w:jc w:val="both"/>
              <w:rPr>
                <w:b/>
                <w:sz w:val="24"/>
                <w:szCs w:val="24"/>
              </w:rPr>
            </w:pPr>
            <w:r w:rsidRPr="001E795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5381" w:type="dxa"/>
          </w:tcPr>
          <w:p w:rsidR="009E5841" w:rsidRDefault="009E5841" w:rsidP="0044182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E10775" w:rsidRPr="001E7957" w:rsidRDefault="00B93CAA" w:rsidP="0044182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E795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10775" w:rsidRPr="001E7957" w:rsidTr="00441827">
        <w:trPr>
          <w:trHeight w:val="4195"/>
        </w:trPr>
        <w:tc>
          <w:tcPr>
            <w:tcW w:w="4779" w:type="dxa"/>
          </w:tcPr>
          <w:p w:rsidR="008D543A" w:rsidRPr="000555EC" w:rsidRDefault="008D543A" w:rsidP="00441827">
            <w:pPr>
              <w:tabs>
                <w:tab w:val="center" w:pos="4748"/>
              </w:tabs>
              <w:contextualSpacing/>
              <w:rPr>
                <w:b/>
                <w:sz w:val="24"/>
                <w:szCs w:val="24"/>
              </w:rPr>
            </w:pPr>
            <w:r w:rsidRPr="000555EC">
              <w:rPr>
                <w:b/>
                <w:sz w:val="24"/>
                <w:szCs w:val="24"/>
              </w:rPr>
              <w:lastRenderedPageBreak/>
              <w:t>ГЭП «Вологдаоблкоммунэнерго»</w:t>
            </w:r>
          </w:p>
          <w:p w:rsidR="008D543A" w:rsidRPr="000555EC" w:rsidRDefault="008D543A" w:rsidP="00441827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Юридический адрес:</w:t>
            </w:r>
          </w:p>
          <w:p w:rsidR="008D543A" w:rsidRPr="000555EC" w:rsidRDefault="008D543A" w:rsidP="00441827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16001</w:t>
            </w:r>
            <w:r>
              <w:rPr>
                <w:sz w:val="24"/>
                <w:szCs w:val="24"/>
              </w:rPr>
              <w:t>2</w:t>
            </w:r>
            <w:r w:rsidRPr="000555EC">
              <w:rPr>
                <w:sz w:val="24"/>
                <w:szCs w:val="24"/>
              </w:rPr>
              <w:t xml:space="preserve">, г. Вологда, ул. </w:t>
            </w:r>
            <w:r>
              <w:rPr>
                <w:sz w:val="24"/>
                <w:szCs w:val="24"/>
              </w:rPr>
              <w:t>Яшина, 3А</w:t>
            </w:r>
          </w:p>
          <w:p w:rsidR="008D543A" w:rsidRPr="000555EC" w:rsidRDefault="008D543A" w:rsidP="00441827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ИНН/КПП 3525014344/35</w:t>
            </w:r>
            <w:r w:rsidR="00441827">
              <w:rPr>
                <w:sz w:val="24"/>
                <w:szCs w:val="24"/>
              </w:rPr>
              <w:t>2501001</w:t>
            </w:r>
          </w:p>
          <w:p w:rsidR="008D543A" w:rsidRPr="008402CA" w:rsidRDefault="008D543A" w:rsidP="00441827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Грузополучатель: </w:t>
            </w:r>
            <w:r w:rsidRPr="008402CA">
              <w:rPr>
                <w:sz w:val="24"/>
                <w:szCs w:val="24"/>
              </w:rPr>
              <w:t xml:space="preserve">Филиал ГЭП «Вологдаоблкоммунэнерго» в г.Красавино </w:t>
            </w:r>
          </w:p>
          <w:p w:rsidR="008D543A" w:rsidRPr="000555EC" w:rsidRDefault="008D543A" w:rsidP="00441827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Почтовый адрес:</w:t>
            </w:r>
          </w:p>
          <w:p w:rsidR="008D543A" w:rsidRPr="000555EC" w:rsidRDefault="008D543A" w:rsidP="00441827">
            <w:pPr>
              <w:contextualSpacing/>
              <w:jc w:val="both"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162341, Вологодская обл., Великоустюгский р-н, г. Красавино, Советский пр., 148А</w:t>
            </w:r>
          </w:p>
          <w:p w:rsidR="008D543A" w:rsidRPr="000555EC" w:rsidRDefault="008D543A" w:rsidP="00441827">
            <w:pPr>
              <w:contextualSpacing/>
              <w:jc w:val="both"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ИНН/КПП 3525014344/3526</w:t>
            </w:r>
            <w:r w:rsidR="00454B90">
              <w:rPr>
                <w:sz w:val="24"/>
                <w:szCs w:val="24"/>
              </w:rPr>
              <w:t>43</w:t>
            </w:r>
            <w:r w:rsidRPr="000555EC">
              <w:rPr>
                <w:sz w:val="24"/>
                <w:szCs w:val="24"/>
              </w:rPr>
              <w:t>001</w:t>
            </w:r>
          </w:p>
          <w:p w:rsidR="008D543A" w:rsidRPr="000555EC" w:rsidRDefault="008D543A" w:rsidP="00441827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Банковские реквизиты:</w:t>
            </w:r>
          </w:p>
          <w:p w:rsidR="00441827" w:rsidRPr="00441827" w:rsidRDefault="00441827" w:rsidP="00441827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441827">
              <w:rPr>
                <w:sz w:val="24"/>
                <w:szCs w:val="24"/>
              </w:rPr>
              <w:t>№ расч. сч. 40602810112000100037</w:t>
            </w:r>
          </w:p>
          <w:p w:rsidR="00441827" w:rsidRPr="00441827" w:rsidRDefault="00441827" w:rsidP="00441827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441827">
              <w:rPr>
                <w:sz w:val="24"/>
                <w:szCs w:val="24"/>
              </w:rPr>
              <w:t xml:space="preserve">в отделение №8638 сбербанка России </w:t>
            </w:r>
          </w:p>
          <w:p w:rsidR="00441827" w:rsidRPr="00441827" w:rsidRDefault="00441827" w:rsidP="00441827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441827">
              <w:rPr>
                <w:sz w:val="24"/>
                <w:szCs w:val="24"/>
              </w:rPr>
              <w:t>г. Вологда</w:t>
            </w:r>
          </w:p>
          <w:p w:rsidR="00441827" w:rsidRPr="00441827" w:rsidRDefault="00441827" w:rsidP="00441827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441827">
              <w:rPr>
                <w:sz w:val="24"/>
                <w:szCs w:val="24"/>
              </w:rPr>
              <w:t>БИК 041909644</w:t>
            </w:r>
          </w:p>
          <w:p w:rsidR="008D543A" w:rsidRDefault="00441827" w:rsidP="00441827">
            <w:pPr>
              <w:ind w:right="-2" w:hanging="12"/>
              <w:contextualSpacing/>
              <w:jc w:val="both"/>
              <w:rPr>
                <w:bCs/>
                <w:sz w:val="24"/>
                <w:szCs w:val="24"/>
              </w:rPr>
            </w:pPr>
            <w:r w:rsidRPr="00441827">
              <w:rPr>
                <w:sz w:val="24"/>
                <w:szCs w:val="24"/>
              </w:rPr>
              <w:t>кор.счет № 30101810900000000644</w:t>
            </w:r>
          </w:p>
          <w:p w:rsidR="008D543A" w:rsidRDefault="008D543A" w:rsidP="00441827">
            <w:pPr>
              <w:ind w:right="-2" w:hanging="12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8D543A" w:rsidRDefault="008D543A" w:rsidP="00441827">
            <w:pPr>
              <w:ind w:right="-2" w:hanging="12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FD3705" w:rsidRPr="00FD3705" w:rsidRDefault="00FD3705" w:rsidP="00FD3705">
            <w:pPr>
              <w:ind w:right="-2"/>
              <w:contextualSpacing/>
              <w:jc w:val="both"/>
              <w:rPr>
                <w:bCs/>
                <w:sz w:val="24"/>
                <w:szCs w:val="24"/>
              </w:rPr>
            </w:pPr>
            <w:r w:rsidRPr="00FD3705">
              <w:rPr>
                <w:bCs/>
                <w:sz w:val="24"/>
                <w:szCs w:val="24"/>
              </w:rPr>
              <w:t>Конкурсный управляющий</w:t>
            </w:r>
          </w:p>
          <w:p w:rsidR="00FD3705" w:rsidRPr="00FD3705" w:rsidRDefault="00FD3705" w:rsidP="00FD3705">
            <w:pPr>
              <w:ind w:right="-2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FD3705" w:rsidRPr="00FD3705" w:rsidRDefault="00FD3705" w:rsidP="00FD3705">
            <w:pPr>
              <w:ind w:right="-2"/>
              <w:contextualSpacing/>
              <w:jc w:val="both"/>
              <w:rPr>
                <w:bCs/>
                <w:sz w:val="24"/>
                <w:szCs w:val="24"/>
              </w:rPr>
            </w:pPr>
            <w:r w:rsidRPr="00FD3705">
              <w:rPr>
                <w:bCs/>
                <w:sz w:val="24"/>
                <w:szCs w:val="24"/>
              </w:rPr>
              <w:t xml:space="preserve">________________ / </w:t>
            </w:r>
            <w:r w:rsidR="00092A36">
              <w:rPr>
                <w:bCs/>
                <w:sz w:val="24"/>
                <w:szCs w:val="24"/>
              </w:rPr>
              <w:t>________</w:t>
            </w:r>
            <w:r w:rsidRPr="00FD3705">
              <w:rPr>
                <w:bCs/>
                <w:sz w:val="24"/>
                <w:szCs w:val="24"/>
              </w:rPr>
              <w:t>/</w:t>
            </w:r>
          </w:p>
          <w:p w:rsidR="00441827" w:rsidRDefault="00FD3705" w:rsidP="00FD3705">
            <w:pPr>
              <w:pStyle w:val="Standard"/>
              <w:tabs>
                <w:tab w:val="left" w:pos="0"/>
              </w:tabs>
              <w:ind w:right="-2"/>
              <w:contextualSpacing/>
              <w:rPr>
                <w:rFonts w:cs="Times New Roman"/>
                <w:lang w:val="ru-RU"/>
              </w:rPr>
            </w:pPr>
            <w:r w:rsidRPr="00FD3705">
              <w:rPr>
                <w:bCs/>
              </w:rPr>
              <w:t xml:space="preserve">                         </w:t>
            </w:r>
            <w:r w:rsidR="008D543A" w:rsidRPr="004F1977">
              <w:rPr>
                <w:rFonts w:cs="Times New Roman"/>
              </w:rPr>
              <w:t xml:space="preserve">                         </w:t>
            </w:r>
          </w:p>
          <w:p w:rsidR="008D543A" w:rsidRPr="004F1977" w:rsidRDefault="008D543A" w:rsidP="00441827">
            <w:pPr>
              <w:pStyle w:val="Standard"/>
              <w:tabs>
                <w:tab w:val="left" w:pos="0"/>
              </w:tabs>
              <w:ind w:right="-2"/>
              <w:contextualSpacing/>
              <w:rPr>
                <w:rFonts w:cs="Times New Roman"/>
                <w:lang w:val="ru-RU"/>
              </w:rPr>
            </w:pPr>
            <w:r w:rsidRPr="004F1977">
              <w:rPr>
                <w:rFonts w:cs="Times New Roman"/>
              </w:rPr>
              <w:t xml:space="preserve">                 </w:t>
            </w:r>
            <w:r w:rsidR="00441827">
              <w:rPr>
                <w:rFonts w:cs="Times New Roman"/>
              </w:rPr>
              <w:t xml:space="preserve">                            </w:t>
            </w:r>
            <w:r w:rsidRPr="004F1977">
              <w:rPr>
                <w:rFonts w:cs="Times New Roman"/>
              </w:rPr>
              <w:t xml:space="preserve">                                                                                                               </w:t>
            </w:r>
          </w:p>
          <w:p w:rsidR="008D543A" w:rsidRPr="004F1977" w:rsidRDefault="008D543A" w:rsidP="00441827">
            <w:pPr>
              <w:widowControl w:val="0"/>
              <w:ind w:right="-2" w:hanging="12"/>
              <w:contextualSpacing/>
              <w:jc w:val="right"/>
              <w:rPr>
                <w:sz w:val="24"/>
                <w:szCs w:val="24"/>
              </w:rPr>
            </w:pPr>
            <w:r w:rsidRPr="004F1977">
              <w:rPr>
                <w:sz w:val="24"/>
                <w:szCs w:val="24"/>
              </w:rPr>
              <w:t>«__» ________________ 20</w:t>
            </w:r>
            <w:r w:rsidR="00F149C0">
              <w:rPr>
                <w:sz w:val="24"/>
                <w:szCs w:val="24"/>
              </w:rPr>
              <w:t>2</w:t>
            </w:r>
            <w:r w:rsidR="00092A36">
              <w:rPr>
                <w:sz w:val="24"/>
                <w:szCs w:val="24"/>
              </w:rPr>
              <w:t>_</w:t>
            </w:r>
            <w:r w:rsidRPr="004F1977">
              <w:rPr>
                <w:sz w:val="24"/>
                <w:szCs w:val="24"/>
              </w:rPr>
              <w:t xml:space="preserve"> г.</w:t>
            </w:r>
          </w:p>
          <w:p w:rsidR="00E10775" w:rsidRPr="001E7957" w:rsidRDefault="00E10775" w:rsidP="00441827">
            <w:pPr>
              <w:widowControl w:val="0"/>
              <w:ind w:hanging="12"/>
              <w:contextualSpacing/>
              <w:jc w:val="right"/>
              <w:rPr>
                <w:sz w:val="24"/>
                <w:szCs w:val="24"/>
              </w:rPr>
            </w:pPr>
          </w:p>
          <w:p w:rsidR="00E10775" w:rsidRPr="001E7957" w:rsidRDefault="00E10775" w:rsidP="00441827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:rsidR="00A61E3D" w:rsidRDefault="00A61E3D" w:rsidP="00441827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34955" w:rsidRPr="001E7957" w:rsidRDefault="00534955" w:rsidP="00441827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D3705" w:rsidRDefault="00FD3705" w:rsidP="009A2BF1">
      <w:pPr>
        <w:ind w:left="-709" w:right="-2" w:firstLine="709"/>
        <w:jc w:val="right"/>
        <w:rPr>
          <w:sz w:val="24"/>
          <w:szCs w:val="24"/>
        </w:rPr>
      </w:pPr>
    </w:p>
    <w:p w:rsidR="00FD3705" w:rsidRDefault="00FD3705" w:rsidP="009A2BF1">
      <w:pPr>
        <w:ind w:left="-709" w:right="-2" w:firstLine="709"/>
        <w:jc w:val="right"/>
        <w:rPr>
          <w:sz w:val="24"/>
          <w:szCs w:val="24"/>
        </w:rPr>
      </w:pPr>
    </w:p>
    <w:p w:rsidR="00FD3705" w:rsidRDefault="00FD3705" w:rsidP="009A2BF1">
      <w:pPr>
        <w:ind w:left="-709" w:right="-2" w:firstLine="709"/>
        <w:jc w:val="right"/>
        <w:rPr>
          <w:sz w:val="24"/>
          <w:szCs w:val="24"/>
        </w:rPr>
      </w:pPr>
    </w:p>
    <w:p w:rsidR="00FD3705" w:rsidRDefault="00FD3705" w:rsidP="009A2BF1">
      <w:pPr>
        <w:ind w:left="-709" w:right="-2" w:firstLine="709"/>
        <w:jc w:val="right"/>
        <w:rPr>
          <w:sz w:val="24"/>
          <w:szCs w:val="24"/>
        </w:rPr>
      </w:pPr>
    </w:p>
    <w:p w:rsidR="00092A36" w:rsidRDefault="00092A36" w:rsidP="009A2BF1">
      <w:pPr>
        <w:ind w:left="-709" w:right="-2" w:firstLine="709"/>
        <w:jc w:val="right"/>
        <w:rPr>
          <w:sz w:val="24"/>
          <w:szCs w:val="24"/>
        </w:rPr>
      </w:pPr>
    </w:p>
    <w:p w:rsidR="00092A36" w:rsidRDefault="00092A36" w:rsidP="009A2BF1">
      <w:pPr>
        <w:ind w:left="-709" w:right="-2" w:firstLine="709"/>
        <w:jc w:val="right"/>
        <w:rPr>
          <w:sz w:val="24"/>
          <w:szCs w:val="24"/>
        </w:rPr>
      </w:pPr>
    </w:p>
    <w:p w:rsidR="00B80D75" w:rsidRDefault="00B80D75" w:rsidP="009A2BF1">
      <w:pPr>
        <w:ind w:left="-709" w:right="-2" w:firstLine="709"/>
        <w:jc w:val="right"/>
        <w:rPr>
          <w:sz w:val="24"/>
          <w:szCs w:val="24"/>
        </w:rPr>
      </w:pPr>
    </w:p>
    <w:p w:rsidR="00B80D75" w:rsidRDefault="00B80D75" w:rsidP="009A2BF1">
      <w:pPr>
        <w:ind w:left="-709" w:right="-2" w:firstLine="709"/>
        <w:jc w:val="right"/>
        <w:rPr>
          <w:sz w:val="24"/>
          <w:szCs w:val="24"/>
        </w:rPr>
      </w:pPr>
    </w:p>
    <w:p w:rsidR="00B80D75" w:rsidRDefault="00B80D75" w:rsidP="009A2BF1">
      <w:pPr>
        <w:ind w:left="-709" w:right="-2" w:firstLine="709"/>
        <w:jc w:val="right"/>
        <w:rPr>
          <w:sz w:val="24"/>
          <w:szCs w:val="24"/>
        </w:rPr>
      </w:pPr>
    </w:p>
    <w:p w:rsidR="00B80D75" w:rsidRDefault="00B80D75" w:rsidP="009A2BF1">
      <w:pPr>
        <w:ind w:left="-709" w:right="-2" w:firstLine="709"/>
        <w:jc w:val="right"/>
        <w:rPr>
          <w:sz w:val="24"/>
          <w:szCs w:val="24"/>
        </w:rPr>
      </w:pPr>
    </w:p>
    <w:p w:rsidR="00B80D75" w:rsidRDefault="00B80D75" w:rsidP="009A2BF1">
      <w:pPr>
        <w:ind w:left="-709" w:right="-2" w:firstLine="709"/>
        <w:jc w:val="right"/>
        <w:rPr>
          <w:sz w:val="24"/>
          <w:szCs w:val="24"/>
        </w:rPr>
      </w:pPr>
    </w:p>
    <w:p w:rsidR="00B80D75" w:rsidRDefault="00B80D75" w:rsidP="009A2BF1">
      <w:pPr>
        <w:ind w:left="-709" w:right="-2" w:firstLine="709"/>
        <w:jc w:val="right"/>
        <w:rPr>
          <w:sz w:val="24"/>
          <w:szCs w:val="24"/>
        </w:rPr>
      </w:pPr>
    </w:p>
    <w:p w:rsidR="00B80D75" w:rsidRDefault="00B80D75" w:rsidP="009A2BF1">
      <w:pPr>
        <w:ind w:left="-709" w:right="-2" w:firstLine="709"/>
        <w:jc w:val="right"/>
        <w:rPr>
          <w:sz w:val="24"/>
          <w:szCs w:val="24"/>
        </w:rPr>
      </w:pPr>
    </w:p>
    <w:p w:rsidR="00B80D75" w:rsidRDefault="00B80D75" w:rsidP="009A2BF1">
      <w:pPr>
        <w:ind w:left="-709" w:right="-2" w:firstLine="709"/>
        <w:jc w:val="right"/>
        <w:rPr>
          <w:sz w:val="24"/>
          <w:szCs w:val="24"/>
        </w:rPr>
      </w:pPr>
    </w:p>
    <w:p w:rsidR="00B80D75" w:rsidRDefault="00B80D75" w:rsidP="009A2BF1">
      <w:pPr>
        <w:ind w:left="-709" w:right="-2" w:firstLine="709"/>
        <w:jc w:val="right"/>
        <w:rPr>
          <w:sz w:val="24"/>
          <w:szCs w:val="24"/>
        </w:rPr>
      </w:pPr>
    </w:p>
    <w:p w:rsidR="00B80D75" w:rsidRDefault="00B80D75" w:rsidP="009A2BF1">
      <w:pPr>
        <w:ind w:left="-709" w:right="-2" w:firstLine="709"/>
        <w:jc w:val="right"/>
        <w:rPr>
          <w:sz w:val="24"/>
          <w:szCs w:val="24"/>
        </w:rPr>
      </w:pPr>
    </w:p>
    <w:p w:rsidR="00092A36" w:rsidRDefault="00092A36" w:rsidP="009A2BF1">
      <w:pPr>
        <w:ind w:left="-709" w:right="-2" w:firstLine="709"/>
        <w:jc w:val="right"/>
        <w:rPr>
          <w:sz w:val="24"/>
          <w:szCs w:val="24"/>
        </w:rPr>
      </w:pPr>
    </w:p>
    <w:p w:rsidR="00092A36" w:rsidRDefault="00092A36" w:rsidP="009A2BF1">
      <w:pPr>
        <w:ind w:left="-709" w:right="-2" w:firstLine="709"/>
        <w:jc w:val="right"/>
        <w:rPr>
          <w:sz w:val="24"/>
          <w:szCs w:val="24"/>
        </w:rPr>
      </w:pPr>
    </w:p>
    <w:p w:rsidR="00FD3705" w:rsidRDefault="00FD3705" w:rsidP="009A2BF1">
      <w:pPr>
        <w:ind w:left="-709" w:right="-2" w:firstLine="709"/>
        <w:jc w:val="right"/>
        <w:rPr>
          <w:sz w:val="24"/>
          <w:szCs w:val="24"/>
        </w:rPr>
      </w:pPr>
    </w:p>
    <w:p w:rsidR="008A12CB" w:rsidRDefault="008A12CB" w:rsidP="009A2BF1">
      <w:pPr>
        <w:ind w:left="-709" w:right="-2" w:firstLine="709"/>
        <w:jc w:val="right"/>
        <w:rPr>
          <w:sz w:val="24"/>
          <w:szCs w:val="24"/>
        </w:rPr>
      </w:pPr>
    </w:p>
    <w:p w:rsidR="008A12CB" w:rsidRDefault="008A12CB" w:rsidP="009A2BF1">
      <w:pPr>
        <w:ind w:left="-709" w:right="-2" w:firstLine="709"/>
        <w:jc w:val="right"/>
        <w:rPr>
          <w:sz w:val="24"/>
          <w:szCs w:val="24"/>
        </w:rPr>
      </w:pPr>
    </w:p>
    <w:p w:rsidR="008A12CB" w:rsidRDefault="008A12CB" w:rsidP="009A2BF1">
      <w:pPr>
        <w:ind w:left="-709" w:right="-2" w:firstLine="709"/>
        <w:jc w:val="right"/>
        <w:rPr>
          <w:sz w:val="24"/>
          <w:szCs w:val="24"/>
        </w:rPr>
      </w:pPr>
    </w:p>
    <w:p w:rsidR="008A12CB" w:rsidRDefault="008A12CB" w:rsidP="009A2BF1">
      <w:pPr>
        <w:ind w:left="-709" w:right="-2" w:firstLine="709"/>
        <w:jc w:val="right"/>
        <w:rPr>
          <w:sz w:val="24"/>
          <w:szCs w:val="24"/>
        </w:rPr>
      </w:pPr>
    </w:p>
    <w:p w:rsidR="008A12CB" w:rsidRDefault="008A12CB" w:rsidP="009A2BF1">
      <w:pPr>
        <w:ind w:left="-709" w:right="-2" w:firstLine="709"/>
        <w:jc w:val="right"/>
        <w:rPr>
          <w:sz w:val="24"/>
          <w:szCs w:val="24"/>
        </w:rPr>
      </w:pPr>
    </w:p>
    <w:p w:rsidR="008A12CB" w:rsidRDefault="008A12CB" w:rsidP="009A2BF1">
      <w:pPr>
        <w:ind w:left="-709" w:right="-2" w:firstLine="709"/>
        <w:jc w:val="right"/>
        <w:rPr>
          <w:sz w:val="24"/>
          <w:szCs w:val="24"/>
        </w:rPr>
      </w:pPr>
    </w:p>
    <w:p w:rsidR="008A12CB" w:rsidRDefault="008A12CB" w:rsidP="009A2BF1">
      <w:pPr>
        <w:ind w:left="-709" w:right="-2" w:firstLine="709"/>
        <w:jc w:val="right"/>
        <w:rPr>
          <w:sz w:val="24"/>
          <w:szCs w:val="24"/>
        </w:rPr>
      </w:pPr>
    </w:p>
    <w:p w:rsidR="008A12CB" w:rsidRDefault="008A12CB" w:rsidP="009A2BF1">
      <w:pPr>
        <w:ind w:left="-709" w:right="-2" w:firstLine="709"/>
        <w:jc w:val="right"/>
        <w:rPr>
          <w:sz w:val="24"/>
          <w:szCs w:val="24"/>
        </w:rPr>
      </w:pPr>
    </w:p>
    <w:p w:rsidR="008A12CB" w:rsidRDefault="008A12CB" w:rsidP="009A2BF1">
      <w:pPr>
        <w:ind w:left="-709" w:right="-2" w:firstLine="709"/>
        <w:jc w:val="right"/>
        <w:rPr>
          <w:sz w:val="24"/>
          <w:szCs w:val="24"/>
        </w:rPr>
      </w:pPr>
    </w:p>
    <w:p w:rsidR="00FD3705" w:rsidRDefault="00FD3705" w:rsidP="009A2BF1">
      <w:pPr>
        <w:ind w:left="-709" w:right="-2" w:firstLine="709"/>
        <w:jc w:val="right"/>
        <w:rPr>
          <w:sz w:val="24"/>
          <w:szCs w:val="24"/>
        </w:rPr>
      </w:pPr>
    </w:p>
    <w:p w:rsidR="009A2BF1" w:rsidRPr="001E7957" w:rsidRDefault="009A2BF1" w:rsidP="009A2BF1">
      <w:pPr>
        <w:ind w:left="-709" w:right="-2" w:firstLine="709"/>
        <w:jc w:val="right"/>
        <w:rPr>
          <w:sz w:val="24"/>
          <w:szCs w:val="24"/>
        </w:rPr>
      </w:pPr>
      <w:r w:rsidRPr="001E7957">
        <w:rPr>
          <w:sz w:val="24"/>
          <w:szCs w:val="24"/>
        </w:rPr>
        <w:lastRenderedPageBreak/>
        <w:t xml:space="preserve">   Приложение № 1</w:t>
      </w:r>
    </w:p>
    <w:p w:rsidR="009A2BF1" w:rsidRPr="001E7957" w:rsidRDefault="009A2BF1" w:rsidP="009A2BF1">
      <w:pPr>
        <w:ind w:left="-709" w:right="-2" w:firstLine="709"/>
        <w:jc w:val="right"/>
        <w:rPr>
          <w:sz w:val="24"/>
          <w:szCs w:val="24"/>
        </w:rPr>
      </w:pPr>
      <w:r w:rsidRPr="001E7957">
        <w:rPr>
          <w:sz w:val="24"/>
          <w:szCs w:val="24"/>
        </w:rPr>
        <w:t xml:space="preserve">к Договору оказания услуг </w:t>
      </w:r>
    </w:p>
    <w:p w:rsidR="009A2BF1" w:rsidRPr="001E7957" w:rsidRDefault="009A2BF1" w:rsidP="009A2BF1">
      <w:pPr>
        <w:ind w:left="-709" w:right="-2" w:firstLine="709"/>
        <w:jc w:val="right"/>
        <w:rPr>
          <w:sz w:val="24"/>
          <w:szCs w:val="24"/>
        </w:rPr>
      </w:pPr>
      <w:r w:rsidRPr="001E7957">
        <w:rPr>
          <w:sz w:val="24"/>
          <w:szCs w:val="24"/>
        </w:rPr>
        <w:t>№___________</w:t>
      </w:r>
    </w:p>
    <w:p w:rsidR="009A2BF1" w:rsidRPr="001E7957" w:rsidRDefault="009A2BF1" w:rsidP="009A2BF1">
      <w:pPr>
        <w:ind w:left="-709" w:right="-2" w:firstLine="709"/>
        <w:jc w:val="right"/>
        <w:rPr>
          <w:sz w:val="24"/>
          <w:szCs w:val="24"/>
        </w:rPr>
      </w:pPr>
      <w:r w:rsidRPr="001E7957">
        <w:rPr>
          <w:sz w:val="24"/>
          <w:szCs w:val="24"/>
        </w:rPr>
        <w:t xml:space="preserve">от ______________20___ г. </w:t>
      </w:r>
    </w:p>
    <w:p w:rsidR="009A2BF1" w:rsidRPr="001E7957" w:rsidRDefault="009A2BF1" w:rsidP="009A2BF1">
      <w:pPr>
        <w:numPr>
          <w:ilvl w:val="0"/>
          <w:numId w:val="44"/>
        </w:numPr>
        <w:ind w:right="-2"/>
        <w:jc w:val="center"/>
        <w:rPr>
          <w:b/>
          <w:bCs/>
          <w:caps/>
          <w:sz w:val="24"/>
          <w:szCs w:val="24"/>
        </w:rPr>
      </w:pPr>
    </w:p>
    <w:p w:rsidR="00F149C0" w:rsidRPr="001E7957" w:rsidRDefault="00FD3705" w:rsidP="00F149C0">
      <w:pPr>
        <w:numPr>
          <w:ilvl w:val="0"/>
          <w:numId w:val="44"/>
        </w:numPr>
        <w:ind w:right="-2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Техническое </w:t>
      </w:r>
      <w:r w:rsidR="00F149C0" w:rsidRPr="001E7957">
        <w:rPr>
          <w:b/>
          <w:bCs/>
          <w:caps/>
          <w:sz w:val="24"/>
          <w:szCs w:val="24"/>
        </w:rPr>
        <w:t>задание</w:t>
      </w:r>
    </w:p>
    <w:p w:rsidR="009A2BF1" w:rsidRPr="001E7957" w:rsidRDefault="009A2BF1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D07140" w:rsidRPr="001E7957" w:rsidRDefault="00D0714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D07140" w:rsidRPr="001E7957" w:rsidRDefault="00D0714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D07140" w:rsidRPr="001E7957" w:rsidRDefault="00D0714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D07140" w:rsidRPr="001E7957" w:rsidRDefault="00D0714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D07140" w:rsidRDefault="00D0714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F149C0" w:rsidRDefault="00F149C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F149C0" w:rsidRPr="001E7957" w:rsidRDefault="00F149C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D07140" w:rsidRPr="001E7957" w:rsidRDefault="00D0714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4779"/>
        <w:gridCol w:w="5381"/>
      </w:tblGrid>
      <w:tr w:rsidR="00FD3705" w:rsidRPr="001E7957" w:rsidTr="00501455">
        <w:trPr>
          <w:trHeight w:val="136"/>
        </w:trPr>
        <w:tc>
          <w:tcPr>
            <w:tcW w:w="4779" w:type="dxa"/>
          </w:tcPr>
          <w:p w:rsidR="00FD3705" w:rsidRPr="001E7957" w:rsidRDefault="00FD3705" w:rsidP="00501455">
            <w:pPr>
              <w:widowControl w:val="0"/>
              <w:spacing w:line="240" w:lineRule="atLeast"/>
              <w:ind w:firstLine="567"/>
              <w:jc w:val="both"/>
              <w:rPr>
                <w:b/>
                <w:sz w:val="24"/>
                <w:szCs w:val="24"/>
              </w:rPr>
            </w:pPr>
            <w:r w:rsidRPr="001E795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5381" w:type="dxa"/>
          </w:tcPr>
          <w:p w:rsidR="00FD3705" w:rsidRPr="001E7957" w:rsidRDefault="00FD3705" w:rsidP="0050145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E795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FD3705" w:rsidRPr="001E7957" w:rsidTr="00501455">
        <w:trPr>
          <w:trHeight w:val="4195"/>
        </w:trPr>
        <w:tc>
          <w:tcPr>
            <w:tcW w:w="4779" w:type="dxa"/>
          </w:tcPr>
          <w:p w:rsidR="00FD3705" w:rsidRPr="000555EC" w:rsidRDefault="00FD3705" w:rsidP="00501455">
            <w:pPr>
              <w:tabs>
                <w:tab w:val="center" w:pos="4748"/>
              </w:tabs>
              <w:contextualSpacing/>
              <w:rPr>
                <w:b/>
                <w:sz w:val="24"/>
                <w:szCs w:val="24"/>
              </w:rPr>
            </w:pPr>
            <w:r w:rsidRPr="000555EC">
              <w:rPr>
                <w:b/>
                <w:sz w:val="24"/>
                <w:szCs w:val="24"/>
              </w:rPr>
              <w:t>ГЭП «Вологдаоблкоммунэнерго»</w:t>
            </w:r>
          </w:p>
          <w:p w:rsidR="00FD3705" w:rsidRPr="000555EC" w:rsidRDefault="00FD3705" w:rsidP="00501455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Юридический адрес:</w:t>
            </w:r>
          </w:p>
          <w:p w:rsidR="00FD3705" w:rsidRPr="000555EC" w:rsidRDefault="00FD3705" w:rsidP="00501455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16001</w:t>
            </w:r>
            <w:r>
              <w:rPr>
                <w:sz w:val="24"/>
                <w:szCs w:val="24"/>
              </w:rPr>
              <w:t>2</w:t>
            </w:r>
            <w:r w:rsidRPr="000555EC">
              <w:rPr>
                <w:sz w:val="24"/>
                <w:szCs w:val="24"/>
              </w:rPr>
              <w:t xml:space="preserve">, г. Вологда, ул. </w:t>
            </w:r>
            <w:r>
              <w:rPr>
                <w:sz w:val="24"/>
                <w:szCs w:val="24"/>
              </w:rPr>
              <w:t>Яшина, 3А</w:t>
            </w:r>
          </w:p>
          <w:p w:rsidR="00FD3705" w:rsidRPr="000555EC" w:rsidRDefault="00FD3705" w:rsidP="00501455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ИНН/КПП 3525014344/35</w:t>
            </w:r>
            <w:r>
              <w:rPr>
                <w:sz w:val="24"/>
                <w:szCs w:val="24"/>
              </w:rPr>
              <w:t>2501001</w:t>
            </w:r>
          </w:p>
          <w:p w:rsidR="00FD3705" w:rsidRPr="008402CA" w:rsidRDefault="00FD3705" w:rsidP="00501455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Грузополучатель: </w:t>
            </w:r>
            <w:r w:rsidRPr="008402CA">
              <w:rPr>
                <w:sz w:val="24"/>
                <w:szCs w:val="24"/>
              </w:rPr>
              <w:t xml:space="preserve">Филиал ГЭП «Вологдаоблкоммунэнерго» в г.Красавино </w:t>
            </w:r>
          </w:p>
          <w:p w:rsidR="00FD3705" w:rsidRPr="000555EC" w:rsidRDefault="00FD3705" w:rsidP="00501455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Почтовый адрес:</w:t>
            </w:r>
          </w:p>
          <w:p w:rsidR="00FD3705" w:rsidRPr="000555EC" w:rsidRDefault="00FD3705" w:rsidP="00501455">
            <w:pPr>
              <w:contextualSpacing/>
              <w:jc w:val="both"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162341, Вологодская обл., Великоустюгский р-н, г. Красавино, Советский пр., 148А</w:t>
            </w:r>
          </w:p>
          <w:p w:rsidR="00FD3705" w:rsidRPr="000555EC" w:rsidRDefault="00FD3705" w:rsidP="00501455">
            <w:pPr>
              <w:contextualSpacing/>
              <w:jc w:val="both"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ИНН/КПП 3525014344/3526</w:t>
            </w:r>
            <w:r w:rsidR="00953183">
              <w:rPr>
                <w:sz w:val="24"/>
                <w:szCs w:val="24"/>
              </w:rPr>
              <w:t>43</w:t>
            </w:r>
            <w:r w:rsidRPr="000555EC">
              <w:rPr>
                <w:sz w:val="24"/>
                <w:szCs w:val="24"/>
              </w:rPr>
              <w:t>001</w:t>
            </w:r>
          </w:p>
          <w:p w:rsidR="00FD3705" w:rsidRPr="000555EC" w:rsidRDefault="00FD3705" w:rsidP="00501455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0555EC">
              <w:rPr>
                <w:sz w:val="24"/>
                <w:szCs w:val="24"/>
              </w:rPr>
              <w:t>Банковские реквизиты:</w:t>
            </w:r>
          </w:p>
          <w:p w:rsidR="00FD3705" w:rsidRPr="00441827" w:rsidRDefault="00FD3705" w:rsidP="00501455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441827">
              <w:rPr>
                <w:sz w:val="24"/>
                <w:szCs w:val="24"/>
              </w:rPr>
              <w:t>№ расч. сч. 40602810112000100037</w:t>
            </w:r>
          </w:p>
          <w:p w:rsidR="00FD3705" w:rsidRPr="00441827" w:rsidRDefault="00FD3705" w:rsidP="00501455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441827">
              <w:rPr>
                <w:sz w:val="24"/>
                <w:szCs w:val="24"/>
              </w:rPr>
              <w:t xml:space="preserve">в отделение №8638 сбербанка России </w:t>
            </w:r>
          </w:p>
          <w:p w:rsidR="00FD3705" w:rsidRPr="00441827" w:rsidRDefault="00FD3705" w:rsidP="00501455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441827">
              <w:rPr>
                <w:sz w:val="24"/>
                <w:szCs w:val="24"/>
              </w:rPr>
              <w:t>г. Вологда</w:t>
            </w:r>
          </w:p>
          <w:p w:rsidR="00FD3705" w:rsidRPr="00441827" w:rsidRDefault="00FD3705" w:rsidP="00501455">
            <w:pPr>
              <w:tabs>
                <w:tab w:val="center" w:pos="4748"/>
              </w:tabs>
              <w:contextualSpacing/>
              <w:rPr>
                <w:sz w:val="24"/>
                <w:szCs w:val="24"/>
              </w:rPr>
            </w:pPr>
            <w:r w:rsidRPr="00441827">
              <w:rPr>
                <w:sz w:val="24"/>
                <w:szCs w:val="24"/>
              </w:rPr>
              <w:t>БИК 041909644</w:t>
            </w:r>
          </w:p>
          <w:p w:rsidR="00FD3705" w:rsidRDefault="00FD3705" w:rsidP="00501455">
            <w:pPr>
              <w:ind w:right="-2" w:hanging="12"/>
              <w:contextualSpacing/>
              <w:jc w:val="both"/>
              <w:rPr>
                <w:bCs/>
                <w:sz w:val="24"/>
                <w:szCs w:val="24"/>
              </w:rPr>
            </w:pPr>
            <w:r w:rsidRPr="00441827">
              <w:rPr>
                <w:sz w:val="24"/>
                <w:szCs w:val="24"/>
              </w:rPr>
              <w:t>кор.счет № 30101810900000000644</w:t>
            </w:r>
          </w:p>
          <w:p w:rsidR="00FD3705" w:rsidRDefault="00FD3705" w:rsidP="00501455">
            <w:pPr>
              <w:ind w:right="-2" w:hanging="12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FD3705" w:rsidRDefault="00FD3705" w:rsidP="00501455">
            <w:pPr>
              <w:ind w:right="-2" w:hanging="12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FD3705" w:rsidRPr="00FD3705" w:rsidRDefault="00FD3705" w:rsidP="00501455">
            <w:pPr>
              <w:ind w:right="-2"/>
              <w:contextualSpacing/>
              <w:jc w:val="both"/>
              <w:rPr>
                <w:bCs/>
                <w:sz w:val="24"/>
                <w:szCs w:val="24"/>
              </w:rPr>
            </w:pPr>
            <w:r w:rsidRPr="00FD3705">
              <w:rPr>
                <w:bCs/>
                <w:sz w:val="24"/>
                <w:szCs w:val="24"/>
              </w:rPr>
              <w:t>Конкурсный управляющий</w:t>
            </w:r>
          </w:p>
          <w:p w:rsidR="00FD3705" w:rsidRPr="00FD3705" w:rsidRDefault="00FD3705" w:rsidP="00501455">
            <w:pPr>
              <w:ind w:right="-2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FD3705" w:rsidRPr="00FD3705" w:rsidRDefault="00FD3705" w:rsidP="00501455">
            <w:pPr>
              <w:ind w:right="-2"/>
              <w:contextualSpacing/>
              <w:jc w:val="both"/>
              <w:rPr>
                <w:bCs/>
                <w:sz w:val="24"/>
                <w:szCs w:val="24"/>
              </w:rPr>
            </w:pPr>
            <w:r w:rsidRPr="00FD3705">
              <w:rPr>
                <w:bCs/>
                <w:sz w:val="24"/>
                <w:szCs w:val="24"/>
              </w:rPr>
              <w:t xml:space="preserve">________________ / </w:t>
            </w:r>
            <w:r w:rsidR="00092A36">
              <w:rPr>
                <w:bCs/>
                <w:sz w:val="24"/>
                <w:szCs w:val="24"/>
              </w:rPr>
              <w:t>____</w:t>
            </w:r>
            <w:r w:rsidRPr="00FD3705">
              <w:rPr>
                <w:bCs/>
                <w:sz w:val="24"/>
                <w:szCs w:val="24"/>
              </w:rPr>
              <w:t>/</w:t>
            </w:r>
          </w:p>
          <w:p w:rsidR="00FD3705" w:rsidRDefault="00FD3705" w:rsidP="00501455">
            <w:pPr>
              <w:pStyle w:val="Standard"/>
              <w:tabs>
                <w:tab w:val="left" w:pos="0"/>
              </w:tabs>
              <w:ind w:right="-2"/>
              <w:contextualSpacing/>
              <w:rPr>
                <w:rFonts w:cs="Times New Roman"/>
                <w:lang w:val="ru-RU"/>
              </w:rPr>
            </w:pPr>
            <w:r w:rsidRPr="00FD3705">
              <w:rPr>
                <w:bCs/>
              </w:rPr>
              <w:t xml:space="preserve">                         </w:t>
            </w:r>
            <w:r w:rsidRPr="004F1977">
              <w:rPr>
                <w:rFonts w:cs="Times New Roman"/>
              </w:rPr>
              <w:t xml:space="preserve">                         </w:t>
            </w:r>
          </w:p>
          <w:p w:rsidR="00FD3705" w:rsidRPr="004F1977" w:rsidRDefault="00FD3705" w:rsidP="00501455">
            <w:pPr>
              <w:pStyle w:val="Standard"/>
              <w:tabs>
                <w:tab w:val="left" w:pos="0"/>
              </w:tabs>
              <w:ind w:right="-2"/>
              <w:contextualSpacing/>
              <w:rPr>
                <w:rFonts w:cs="Times New Roman"/>
                <w:lang w:val="ru-RU"/>
              </w:rPr>
            </w:pPr>
            <w:r w:rsidRPr="004F1977">
              <w:rPr>
                <w:rFonts w:cs="Times New Roman"/>
              </w:rPr>
              <w:t xml:space="preserve">                 </w:t>
            </w:r>
            <w:r>
              <w:rPr>
                <w:rFonts w:cs="Times New Roman"/>
              </w:rPr>
              <w:t xml:space="preserve">                            </w:t>
            </w:r>
            <w:r w:rsidRPr="004F1977">
              <w:rPr>
                <w:rFonts w:cs="Times New Roman"/>
              </w:rPr>
              <w:t xml:space="preserve">                                                                                                               </w:t>
            </w:r>
          </w:p>
          <w:p w:rsidR="00FD3705" w:rsidRPr="004F1977" w:rsidRDefault="00FD3705" w:rsidP="00501455">
            <w:pPr>
              <w:widowControl w:val="0"/>
              <w:ind w:right="-2" w:hanging="12"/>
              <w:contextualSpacing/>
              <w:jc w:val="right"/>
              <w:rPr>
                <w:sz w:val="24"/>
                <w:szCs w:val="24"/>
              </w:rPr>
            </w:pPr>
            <w:r w:rsidRPr="004F1977">
              <w:rPr>
                <w:sz w:val="24"/>
                <w:szCs w:val="24"/>
              </w:rPr>
              <w:t>«__» ________________ 20</w:t>
            </w:r>
            <w:r>
              <w:rPr>
                <w:sz w:val="24"/>
                <w:szCs w:val="24"/>
              </w:rPr>
              <w:t>2</w:t>
            </w:r>
            <w:r w:rsidR="00092A36">
              <w:rPr>
                <w:sz w:val="24"/>
                <w:szCs w:val="24"/>
              </w:rPr>
              <w:t>_</w:t>
            </w:r>
            <w:r w:rsidRPr="004F1977">
              <w:rPr>
                <w:sz w:val="24"/>
                <w:szCs w:val="24"/>
              </w:rPr>
              <w:t xml:space="preserve"> г.</w:t>
            </w:r>
          </w:p>
          <w:p w:rsidR="00FD3705" w:rsidRPr="001E7957" w:rsidRDefault="00FD3705" w:rsidP="00501455">
            <w:pPr>
              <w:widowControl w:val="0"/>
              <w:ind w:hanging="12"/>
              <w:contextualSpacing/>
              <w:jc w:val="right"/>
              <w:rPr>
                <w:sz w:val="24"/>
                <w:szCs w:val="24"/>
              </w:rPr>
            </w:pPr>
          </w:p>
          <w:p w:rsidR="00FD3705" w:rsidRPr="001E7957" w:rsidRDefault="00FD3705" w:rsidP="00501455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:rsidR="00FD3705" w:rsidRDefault="00FD3705" w:rsidP="00501455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D3705" w:rsidRPr="001E7957" w:rsidRDefault="00FD3705" w:rsidP="00501455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07140" w:rsidRPr="001E7957" w:rsidRDefault="00D0714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D07140" w:rsidRPr="001E7957" w:rsidRDefault="00D0714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D07140" w:rsidRPr="001E7957" w:rsidRDefault="00D0714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D07140" w:rsidRDefault="00D07140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0B655B" w:rsidRDefault="000B655B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0B655B" w:rsidRPr="001E7957" w:rsidRDefault="000B655B" w:rsidP="006E54EF">
      <w:pPr>
        <w:pStyle w:val="ConsNonformat"/>
        <w:widowControl/>
        <w:tabs>
          <w:tab w:val="left" w:pos="-1260"/>
        </w:tabs>
        <w:ind w:left="426"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FD3705" w:rsidRDefault="00FD3705" w:rsidP="00D07140">
      <w:pPr>
        <w:pStyle w:val="ConsNonformat"/>
        <w:widowControl/>
        <w:tabs>
          <w:tab w:val="left" w:pos="-1260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8A12CB" w:rsidRDefault="008A12CB" w:rsidP="00D07140">
      <w:pPr>
        <w:pStyle w:val="ConsNonformat"/>
        <w:widowControl/>
        <w:tabs>
          <w:tab w:val="left" w:pos="-1260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8A12CB" w:rsidRDefault="008A12CB" w:rsidP="00D07140">
      <w:pPr>
        <w:pStyle w:val="ConsNonformat"/>
        <w:widowControl/>
        <w:tabs>
          <w:tab w:val="left" w:pos="-1260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8A12CB" w:rsidRDefault="008A12CB" w:rsidP="00D07140">
      <w:pPr>
        <w:pStyle w:val="ConsNonformat"/>
        <w:widowControl/>
        <w:tabs>
          <w:tab w:val="left" w:pos="-1260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D3705" w:rsidRDefault="00FD3705" w:rsidP="00D07140">
      <w:pPr>
        <w:pStyle w:val="ConsNonformat"/>
        <w:widowControl/>
        <w:tabs>
          <w:tab w:val="left" w:pos="-1260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8A12CB" w:rsidRDefault="008A12CB" w:rsidP="00D07140">
      <w:pPr>
        <w:pStyle w:val="ConsNonformat"/>
        <w:widowControl/>
        <w:tabs>
          <w:tab w:val="left" w:pos="-1260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D3705" w:rsidRDefault="00FD3705" w:rsidP="00D07140">
      <w:pPr>
        <w:pStyle w:val="ConsNonformat"/>
        <w:widowControl/>
        <w:tabs>
          <w:tab w:val="left" w:pos="-1260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6E54EF" w:rsidRPr="001E7957" w:rsidRDefault="009A2BF1" w:rsidP="00D07140">
      <w:pPr>
        <w:pStyle w:val="ConsNonformat"/>
        <w:widowControl/>
        <w:tabs>
          <w:tab w:val="left" w:pos="-1260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="006E54EF" w:rsidRPr="001E79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1507B">
        <w:rPr>
          <w:rFonts w:ascii="Times New Roman" w:hAnsi="Times New Roman" w:cs="Times New Roman"/>
          <w:sz w:val="24"/>
          <w:szCs w:val="24"/>
        </w:rPr>
        <w:t>3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к договору оказания услуг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№__________ от ________</w:t>
      </w:r>
    </w:p>
    <w:p w:rsidR="006E54EF" w:rsidRPr="001E7957" w:rsidRDefault="003B1CB9" w:rsidP="00D07140">
      <w:pPr>
        <w:pStyle w:val="ConsNonformat"/>
        <w:widowControl/>
        <w:tabs>
          <w:tab w:val="left" w:pos="-1260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ФОРМА</w:t>
      </w:r>
    </w:p>
    <w:p w:rsidR="003B1CB9" w:rsidRPr="001E7957" w:rsidRDefault="003B1CB9" w:rsidP="00D07140">
      <w:pPr>
        <w:pStyle w:val="ConsNonformat"/>
        <w:widowControl/>
        <w:tabs>
          <w:tab w:val="left" w:pos="-1260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Акт сдачи-приемки оказанных услуг</w:t>
      </w:r>
    </w:p>
    <w:p w:rsidR="003B1CB9" w:rsidRPr="001E7957" w:rsidRDefault="003B1CB9" w:rsidP="00D07140">
      <w:pPr>
        <w:pStyle w:val="ConsNonformat"/>
        <w:widowControl/>
        <w:tabs>
          <w:tab w:val="left" w:pos="-1260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к договору оказания услуг № __________ от _____________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 xml:space="preserve">г. ________________                                          </w:t>
      </w:r>
      <w:r w:rsidR="002C7E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7957">
        <w:rPr>
          <w:rFonts w:ascii="Times New Roman" w:hAnsi="Times New Roman" w:cs="Times New Roman"/>
          <w:sz w:val="24"/>
          <w:szCs w:val="24"/>
        </w:rPr>
        <w:tab/>
        <w:t>«____» _____________ 20___ г.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(место составления)</w:t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  <w:t xml:space="preserve">                 (дата составления)</w:t>
      </w:r>
    </w:p>
    <w:p w:rsidR="006E54EF" w:rsidRPr="001E7957" w:rsidRDefault="006E54EF" w:rsidP="00D07140">
      <w:pPr>
        <w:tabs>
          <w:tab w:val="left" w:pos="-1260"/>
        </w:tabs>
        <w:ind w:right="-2" w:firstLine="900"/>
        <w:jc w:val="both"/>
        <w:rPr>
          <w:sz w:val="24"/>
          <w:szCs w:val="24"/>
        </w:rPr>
      </w:pPr>
    </w:p>
    <w:p w:rsidR="003B1CB9" w:rsidRPr="001E7957" w:rsidRDefault="00FD3705" w:rsidP="00D07140">
      <w:pPr>
        <w:widowControl w:val="0"/>
        <w:tabs>
          <w:tab w:val="left" w:pos="-900"/>
        </w:tabs>
        <w:autoSpaceDE w:val="0"/>
        <w:ind w:right="-2"/>
        <w:jc w:val="both"/>
        <w:rPr>
          <w:color w:val="000000"/>
          <w:sz w:val="24"/>
          <w:szCs w:val="24"/>
        </w:rPr>
      </w:pPr>
      <w:r w:rsidRPr="00FD3705">
        <w:rPr>
          <w:bCs/>
          <w:iCs/>
          <w:color w:val="000000"/>
          <w:sz w:val="24"/>
          <w:szCs w:val="24"/>
        </w:rPr>
        <w:t xml:space="preserve">Государственное энергетическое, энергоснабжающее и электрораспределительное предприятие Вологодской области "Вологдаоблкоммунэнерго" (ГЭП "Вологдаоблкоммунэнерго"), именуемое в дальнейшем «Заказчик», в лице конкурсного управляющего </w:t>
      </w:r>
      <w:r w:rsidR="00092A36">
        <w:rPr>
          <w:bCs/>
          <w:iCs/>
          <w:color w:val="000000"/>
          <w:sz w:val="24"/>
          <w:szCs w:val="24"/>
        </w:rPr>
        <w:t>__</w:t>
      </w:r>
      <w:r w:rsidRPr="00FD3705">
        <w:rPr>
          <w:bCs/>
          <w:iCs/>
          <w:color w:val="000000"/>
          <w:sz w:val="24"/>
          <w:szCs w:val="24"/>
        </w:rPr>
        <w:t xml:space="preserve">, действующего на основании </w:t>
      </w:r>
      <w:r w:rsidR="00092A36">
        <w:rPr>
          <w:bCs/>
          <w:iCs/>
          <w:color w:val="000000"/>
          <w:sz w:val="24"/>
          <w:szCs w:val="24"/>
        </w:rPr>
        <w:t>_____</w:t>
      </w:r>
      <w:r w:rsidRPr="00FD3705">
        <w:rPr>
          <w:bCs/>
          <w:iCs/>
          <w:color w:val="000000"/>
          <w:sz w:val="24"/>
          <w:szCs w:val="24"/>
        </w:rPr>
        <w:t>, с одной стороны, и ________, действующего на основании _____________, именуемое в дальнейшем «Исполнитель»</w:t>
      </w:r>
      <w:r w:rsidR="003B1CB9" w:rsidRPr="001E7957">
        <w:rPr>
          <w:color w:val="000000"/>
          <w:sz w:val="24"/>
          <w:szCs w:val="24"/>
        </w:rPr>
        <w:t xml:space="preserve">, с другой стороны, </w:t>
      </w:r>
      <w:r>
        <w:rPr>
          <w:color w:val="000000"/>
          <w:sz w:val="24"/>
          <w:szCs w:val="24"/>
        </w:rPr>
        <w:t>составили настоящий акт</w:t>
      </w:r>
      <w:r w:rsidR="003B1CB9" w:rsidRPr="001E7957">
        <w:rPr>
          <w:color w:val="000000"/>
          <w:sz w:val="24"/>
          <w:szCs w:val="24"/>
        </w:rPr>
        <w:t xml:space="preserve"> о нижеследующем: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1. В соответствии с заключенным сторонами договором_______</w:t>
      </w:r>
      <w:r w:rsidR="00174253">
        <w:rPr>
          <w:rFonts w:ascii="Times New Roman" w:hAnsi="Times New Roman" w:cs="Times New Roman"/>
          <w:sz w:val="24"/>
          <w:szCs w:val="24"/>
        </w:rPr>
        <w:t xml:space="preserve"> </w:t>
      </w:r>
      <w:r w:rsidRPr="001E7957">
        <w:rPr>
          <w:rFonts w:ascii="Times New Roman" w:hAnsi="Times New Roman" w:cs="Times New Roman"/>
          <w:sz w:val="24"/>
          <w:szCs w:val="24"/>
        </w:rPr>
        <w:t>(указывается наименование</w:t>
      </w:r>
      <w:r w:rsidR="003B1CB9" w:rsidRPr="001E7957">
        <w:rPr>
          <w:rFonts w:ascii="Times New Roman" w:hAnsi="Times New Roman" w:cs="Times New Roman"/>
          <w:sz w:val="24"/>
          <w:szCs w:val="24"/>
        </w:rPr>
        <w:t xml:space="preserve"> </w:t>
      </w:r>
      <w:r w:rsidRPr="001E7957">
        <w:rPr>
          <w:rFonts w:ascii="Times New Roman" w:hAnsi="Times New Roman" w:cs="Times New Roman"/>
          <w:sz w:val="24"/>
          <w:szCs w:val="24"/>
        </w:rPr>
        <w:t>договора)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N _______ от «____» ______ 20__ г. Исполнителем оказаны услуги, включающие: ______________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(приводится описание оказанных услуг)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2. Вышеуказанные услуги, согласно  договору, должны были  быть  оказаны   к   «__» __________ 20___ г.  Фактически оказаны – «__» _________ 20__ г.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3. Качество услуг, недостатки.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3.1. Качество услуг по договору должно соответствовать заданию заказчика.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Фактически    качество    оказанных услуг соответствует</w:t>
      </w:r>
      <w:r w:rsidR="00AB6A3E">
        <w:rPr>
          <w:rFonts w:ascii="Times New Roman" w:hAnsi="Times New Roman" w:cs="Times New Roman"/>
          <w:sz w:val="24"/>
          <w:szCs w:val="24"/>
        </w:rPr>
        <w:t>/</w:t>
      </w:r>
      <w:r w:rsidRPr="001E7957">
        <w:rPr>
          <w:rFonts w:ascii="Times New Roman" w:hAnsi="Times New Roman" w:cs="Times New Roman"/>
          <w:sz w:val="24"/>
          <w:szCs w:val="24"/>
        </w:rPr>
        <w:t xml:space="preserve">  (не соответствует) предъявляемым требованиям.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3.2. В  результате  приемки недостатки не выявлены</w:t>
      </w:r>
      <w:r w:rsidR="00AB6A3E">
        <w:rPr>
          <w:rFonts w:ascii="Times New Roman" w:hAnsi="Times New Roman" w:cs="Times New Roman"/>
          <w:sz w:val="24"/>
          <w:szCs w:val="24"/>
        </w:rPr>
        <w:t>/</w:t>
      </w:r>
      <w:r w:rsidRPr="001E7957">
        <w:rPr>
          <w:rFonts w:ascii="Times New Roman" w:hAnsi="Times New Roman" w:cs="Times New Roman"/>
          <w:sz w:val="24"/>
          <w:szCs w:val="24"/>
        </w:rPr>
        <w:t xml:space="preserve"> (выявлены), в том числе ____________________(приводятся выявленные недостатки)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 xml:space="preserve">3.3. При приеме  установлено, что услуги оказаны  в полном  объеме и в  срок </w:t>
      </w:r>
      <w:r w:rsidR="00B32EF0">
        <w:rPr>
          <w:rFonts w:ascii="Times New Roman" w:hAnsi="Times New Roman" w:cs="Times New Roman"/>
          <w:sz w:val="24"/>
          <w:szCs w:val="24"/>
        </w:rPr>
        <w:t>/</w:t>
      </w:r>
      <w:r w:rsidRPr="001E7957">
        <w:rPr>
          <w:rFonts w:ascii="Times New Roman" w:hAnsi="Times New Roman" w:cs="Times New Roman"/>
          <w:sz w:val="24"/>
          <w:szCs w:val="24"/>
        </w:rPr>
        <w:t xml:space="preserve"> (с нарушением условия  договора о  сроке оказания услуг).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 xml:space="preserve">3.4. Качество услуг соответствует </w:t>
      </w:r>
      <w:r w:rsidR="00B32EF0">
        <w:rPr>
          <w:rFonts w:ascii="Times New Roman" w:hAnsi="Times New Roman" w:cs="Times New Roman"/>
          <w:sz w:val="24"/>
          <w:szCs w:val="24"/>
        </w:rPr>
        <w:t>/</w:t>
      </w:r>
      <w:r w:rsidRPr="001E7957">
        <w:rPr>
          <w:rFonts w:ascii="Times New Roman" w:hAnsi="Times New Roman" w:cs="Times New Roman"/>
          <w:sz w:val="24"/>
          <w:szCs w:val="24"/>
        </w:rPr>
        <w:t>(не соответствует) требованиям, указанным в задании заказчика.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3.5. Услуги  оказаны полностью. Стороны по договору  претензий друг к другу не имеют.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 xml:space="preserve">4. </w:t>
      </w:r>
      <w:r w:rsidR="009E5841" w:rsidRPr="001E7957">
        <w:rPr>
          <w:rFonts w:ascii="Times New Roman" w:hAnsi="Times New Roman" w:cs="Times New Roman"/>
          <w:sz w:val="24"/>
          <w:szCs w:val="24"/>
        </w:rPr>
        <w:t>В соответствии с заключенным</w:t>
      </w:r>
      <w:r w:rsidRPr="001E7957">
        <w:rPr>
          <w:rFonts w:ascii="Times New Roman" w:hAnsi="Times New Roman" w:cs="Times New Roman"/>
          <w:sz w:val="24"/>
          <w:szCs w:val="24"/>
        </w:rPr>
        <w:t xml:space="preserve">    договором    Исполнитель представил отчет о ____________________________ от «___</w:t>
      </w:r>
      <w:r w:rsidR="009E5841" w:rsidRPr="001E7957">
        <w:rPr>
          <w:rFonts w:ascii="Times New Roman" w:hAnsi="Times New Roman" w:cs="Times New Roman"/>
          <w:sz w:val="24"/>
          <w:szCs w:val="24"/>
        </w:rPr>
        <w:t>_» _</w:t>
      </w:r>
      <w:r w:rsidRPr="001E7957">
        <w:rPr>
          <w:rFonts w:ascii="Times New Roman" w:hAnsi="Times New Roman" w:cs="Times New Roman"/>
          <w:sz w:val="24"/>
          <w:szCs w:val="24"/>
        </w:rPr>
        <w:t>______20___г. (о чем) на ____________страницах.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5. Услуги оказаны для нужд _______________________ (указываются цели оказания услуг, структурные подразделения, для которых они осуществлялись)</w:t>
      </w:r>
    </w:p>
    <w:p w:rsidR="00534955" w:rsidRPr="001E7957" w:rsidRDefault="006E54EF" w:rsidP="00534955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 xml:space="preserve">6. Стоимость  оказанных  услуг, согласно заключенному договору, составляет __________ руб., 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____________ руб., всего по договору - ____________ руб.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 xml:space="preserve">Всего к окончательной оплате - __________________________ </w:t>
      </w:r>
      <w:r w:rsidR="009E5841" w:rsidRPr="001E7957">
        <w:rPr>
          <w:rFonts w:ascii="Times New Roman" w:hAnsi="Times New Roman" w:cs="Times New Roman"/>
          <w:sz w:val="24"/>
          <w:szCs w:val="24"/>
        </w:rPr>
        <w:t>руб.,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Срок окончательной оплаты  -   «____» ___________ 20___ г.</w:t>
      </w:r>
    </w:p>
    <w:p w:rsidR="006E54EF" w:rsidRPr="001E7957" w:rsidRDefault="006E54EF" w:rsidP="00D07140">
      <w:pPr>
        <w:pStyle w:val="ConsNonformat"/>
        <w:widowControl/>
        <w:tabs>
          <w:tab w:val="left" w:pos="-1260"/>
        </w:tabs>
        <w:spacing w:line="360" w:lineRule="auto"/>
        <w:ind w:right="-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E7957">
        <w:rPr>
          <w:rFonts w:ascii="Times New Roman" w:hAnsi="Times New Roman" w:cs="Times New Roman"/>
          <w:b/>
          <w:bCs/>
          <w:i/>
          <w:sz w:val="24"/>
          <w:szCs w:val="24"/>
        </w:rPr>
        <w:t>ПРИЛОЖЕНИЕ:</w:t>
      </w:r>
    </w:p>
    <w:p w:rsidR="006E54EF" w:rsidRPr="001E7957" w:rsidRDefault="006E54EF" w:rsidP="00174253">
      <w:pPr>
        <w:pStyle w:val="ConsNonformat"/>
        <w:widowControl/>
        <w:tabs>
          <w:tab w:val="left" w:pos="-1260"/>
        </w:tabs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Отчет об оказанных услугах, оригинал находится у______________(Ф.И.О. ответственного лица, подразделение)</w:t>
      </w:r>
    </w:p>
    <w:p w:rsidR="006E54EF" w:rsidRPr="001E7957" w:rsidRDefault="006E54EF" w:rsidP="003B1CB9">
      <w:pPr>
        <w:pStyle w:val="ConsNonformat"/>
        <w:widowControl/>
        <w:tabs>
          <w:tab w:val="left" w:pos="-1260"/>
        </w:tabs>
        <w:ind w:left="426" w:right="-569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E54EF" w:rsidRPr="001E7957" w:rsidRDefault="006E54EF" w:rsidP="003B1CB9">
      <w:pPr>
        <w:pStyle w:val="ConsNonformat"/>
        <w:tabs>
          <w:tab w:val="left" w:pos="-1260"/>
        </w:tabs>
        <w:ind w:left="426" w:right="-569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Должность</w:t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  <w:t>Должность</w:t>
      </w:r>
    </w:p>
    <w:p w:rsidR="006E54EF" w:rsidRPr="001E7957" w:rsidRDefault="006E54EF" w:rsidP="003B1CB9">
      <w:pPr>
        <w:pStyle w:val="ConsNonformat"/>
        <w:tabs>
          <w:tab w:val="left" w:pos="-1260"/>
        </w:tabs>
        <w:ind w:left="426" w:right="-569"/>
        <w:jc w:val="both"/>
        <w:rPr>
          <w:rFonts w:ascii="Times New Roman" w:hAnsi="Times New Roman" w:cs="Times New Roman"/>
          <w:sz w:val="24"/>
          <w:szCs w:val="24"/>
        </w:rPr>
      </w:pPr>
      <w:r w:rsidRPr="001E7957">
        <w:rPr>
          <w:rFonts w:ascii="Times New Roman" w:hAnsi="Times New Roman" w:cs="Times New Roman"/>
          <w:sz w:val="24"/>
          <w:szCs w:val="24"/>
        </w:rPr>
        <w:t>_____________________ ФИО</w:t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</w:r>
      <w:r w:rsidRPr="001E7957">
        <w:rPr>
          <w:rFonts w:ascii="Times New Roman" w:hAnsi="Times New Roman" w:cs="Times New Roman"/>
          <w:sz w:val="24"/>
          <w:szCs w:val="24"/>
        </w:rPr>
        <w:tab/>
        <w:t>____________________ ФИО</w:t>
      </w:r>
    </w:p>
    <w:p w:rsidR="006E54EF" w:rsidRPr="001E7957" w:rsidRDefault="006E54EF" w:rsidP="003B1CB9">
      <w:pPr>
        <w:widowControl w:val="0"/>
        <w:ind w:left="426" w:right="-569" w:firstLine="567"/>
        <w:jc w:val="both"/>
        <w:rPr>
          <w:b/>
          <w:sz w:val="24"/>
          <w:szCs w:val="24"/>
        </w:rPr>
      </w:pPr>
      <w:r w:rsidRPr="001E7957">
        <w:rPr>
          <w:b/>
          <w:sz w:val="24"/>
          <w:szCs w:val="24"/>
        </w:rPr>
        <w:t>Форма Акта согласована: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4779"/>
        <w:gridCol w:w="5381"/>
      </w:tblGrid>
      <w:tr w:rsidR="00FD3705" w:rsidRPr="001E7957" w:rsidTr="00501455">
        <w:trPr>
          <w:trHeight w:val="136"/>
        </w:trPr>
        <w:tc>
          <w:tcPr>
            <w:tcW w:w="4779" w:type="dxa"/>
          </w:tcPr>
          <w:p w:rsidR="00FD3705" w:rsidRDefault="00FD3705" w:rsidP="00501455">
            <w:pPr>
              <w:widowControl w:val="0"/>
              <w:spacing w:line="240" w:lineRule="atLeast"/>
              <w:ind w:firstLine="567"/>
              <w:jc w:val="both"/>
              <w:rPr>
                <w:b/>
                <w:sz w:val="24"/>
                <w:szCs w:val="24"/>
              </w:rPr>
            </w:pPr>
            <w:r w:rsidRPr="001E7957">
              <w:rPr>
                <w:b/>
                <w:sz w:val="24"/>
                <w:szCs w:val="24"/>
              </w:rPr>
              <w:t>Заказчик</w:t>
            </w:r>
          </w:p>
          <w:p w:rsidR="00174253" w:rsidRPr="000555EC" w:rsidRDefault="00174253" w:rsidP="00174253">
            <w:pPr>
              <w:tabs>
                <w:tab w:val="center" w:pos="4748"/>
              </w:tabs>
              <w:contextualSpacing/>
              <w:rPr>
                <w:b/>
                <w:sz w:val="24"/>
                <w:szCs w:val="24"/>
              </w:rPr>
            </w:pPr>
            <w:r w:rsidRPr="000555EC">
              <w:rPr>
                <w:b/>
                <w:sz w:val="24"/>
                <w:szCs w:val="24"/>
              </w:rPr>
              <w:t>ГЭП «Вологдаоблкоммунэнерго»</w:t>
            </w:r>
          </w:p>
          <w:p w:rsidR="00174253" w:rsidRPr="00FD3705" w:rsidRDefault="00174253" w:rsidP="00174253">
            <w:pPr>
              <w:ind w:right="-2"/>
              <w:contextualSpacing/>
              <w:jc w:val="both"/>
              <w:rPr>
                <w:bCs/>
                <w:sz w:val="24"/>
                <w:szCs w:val="24"/>
              </w:rPr>
            </w:pPr>
            <w:r w:rsidRPr="00FD3705">
              <w:rPr>
                <w:bCs/>
                <w:sz w:val="24"/>
                <w:szCs w:val="24"/>
              </w:rPr>
              <w:t>Конкурсный управляющий</w:t>
            </w:r>
          </w:p>
          <w:p w:rsidR="00174253" w:rsidRPr="00FD3705" w:rsidRDefault="00174253" w:rsidP="00174253">
            <w:pPr>
              <w:ind w:right="-2"/>
              <w:contextualSpacing/>
              <w:jc w:val="both"/>
              <w:rPr>
                <w:bCs/>
                <w:sz w:val="24"/>
                <w:szCs w:val="24"/>
              </w:rPr>
            </w:pPr>
            <w:r w:rsidRPr="00FD3705">
              <w:rPr>
                <w:bCs/>
                <w:sz w:val="24"/>
                <w:szCs w:val="24"/>
              </w:rPr>
              <w:t xml:space="preserve">________________ / </w:t>
            </w:r>
            <w:r>
              <w:rPr>
                <w:bCs/>
                <w:sz w:val="24"/>
                <w:szCs w:val="24"/>
              </w:rPr>
              <w:t>_________</w:t>
            </w:r>
            <w:r w:rsidRPr="00FD3705">
              <w:rPr>
                <w:bCs/>
                <w:sz w:val="24"/>
                <w:szCs w:val="24"/>
              </w:rPr>
              <w:t>/</w:t>
            </w:r>
          </w:p>
          <w:p w:rsidR="00174253" w:rsidRDefault="00174253" w:rsidP="00174253">
            <w:pPr>
              <w:pStyle w:val="Standard"/>
              <w:tabs>
                <w:tab w:val="left" w:pos="0"/>
              </w:tabs>
              <w:ind w:right="-2"/>
              <w:contextualSpacing/>
              <w:rPr>
                <w:rFonts w:cs="Times New Roman"/>
                <w:lang w:val="ru-RU"/>
              </w:rPr>
            </w:pPr>
            <w:r w:rsidRPr="00FD3705">
              <w:rPr>
                <w:bCs/>
              </w:rPr>
              <w:t xml:space="preserve">                  </w:t>
            </w:r>
            <w:r w:rsidRPr="004F1977">
              <w:rPr>
                <w:rFonts w:cs="Times New Roman"/>
              </w:rPr>
              <w:t xml:space="preserve">                        </w:t>
            </w:r>
          </w:p>
          <w:p w:rsidR="00174253" w:rsidRPr="004F1977" w:rsidRDefault="00174253" w:rsidP="00174253">
            <w:pPr>
              <w:pStyle w:val="Standard"/>
              <w:tabs>
                <w:tab w:val="left" w:pos="0"/>
              </w:tabs>
              <w:ind w:right="-2"/>
              <w:contextualSpacing/>
              <w:rPr>
                <w:rFonts w:cs="Times New Roman"/>
                <w:lang w:val="ru-RU"/>
              </w:rPr>
            </w:pPr>
            <w:r w:rsidRPr="004F1977">
              <w:rPr>
                <w:rFonts w:cs="Times New Roman"/>
              </w:rPr>
              <w:t xml:space="preserve">             </w:t>
            </w:r>
            <w:r>
              <w:rPr>
                <w:rFonts w:cs="Times New Roman"/>
              </w:rPr>
              <w:t xml:space="preserve">                            </w:t>
            </w:r>
            <w:r w:rsidRPr="004F1977">
              <w:rPr>
                <w:rFonts w:cs="Times New Roman"/>
              </w:rPr>
              <w:t xml:space="preserve">                                                                                                           </w:t>
            </w:r>
          </w:p>
          <w:p w:rsidR="00174253" w:rsidRPr="001E7957" w:rsidRDefault="00174253" w:rsidP="00174253">
            <w:pPr>
              <w:widowControl w:val="0"/>
              <w:ind w:right="-2" w:hanging="12"/>
              <w:contextualSpacing/>
              <w:rPr>
                <w:b/>
                <w:sz w:val="24"/>
                <w:szCs w:val="24"/>
              </w:rPr>
            </w:pPr>
            <w:r w:rsidRPr="004F1977">
              <w:rPr>
                <w:sz w:val="24"/>
                <w:szCs w:val="24"/>
              </w:rPr>
              <w:t>«__» ________________ 20</w:t>
            </w:r>
            <w:r>
              <w:rPr>
                <w:sz w:val="24"/>
                <w:szCs w:val="24"/>
              </w:rPr>
              <w:t>2_</w:t>
            </w:r>
            <w:r w:rsidRPr="004F19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381" w:type="dxa"/>
          </w:tcPr>
          <w:p w:rsidR="00FD3705" w:rsidRPr="001E7957" w:rsidRDefault="00FD3705" w:rsidP="0050145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E795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FD3705" w:rsidRPr="001E7957" w:rsidTr="00501455">
        <w:trPr>
          <w:trHeight w:val="4195"/>
        </w:trPr>
        <w:tc>
          <w:tcPr>
            <w:tcW w:w="4779" w:type="dxa"/>
          </w:tcPr>
          <w:p w:rsidR="00FD3705" w:rsidRPr="001E7957" w:rsidRDefault="00FD3705" w:rsidP="00501455">
            <w:pPr>
              <w:widowControl w:val="0"/>
              <w:ind w:hanging="12"/>
              <w:contextualSpacing/>
              <w:jc w:val="right"/>
              <w:rPr>
                <w:sz w:val="24"/>
                <w:szCs w:val="24"/>
              </w:rPr>
            </w:pPr>
          </w:p>
          <w:p w:rsidR="00FD3705" w:rsidRPr="001E7957" w:rsidRDefault="00FD3705" w:rsidP="00501455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:rsidR="00FD3705" w:rsidRDefault="00FD3705" w:rsidP="00501455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D3705" w:rsidRPr="001E7957" w:rsidRDefault="00FD3705" w:rsidP="00501455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3CAA" w:rsidRPr="001E7957" w:rsidRDefault="00B93CAA" w:rsidP="003B1CB9">
      <w:pPr>
        <w:ind w:right="-569"/>
        <w:rPr>
          <w:sz w:val="24"/>
          <w:szCs w:val="24"/>
        </w:rPr>
      </w:pPr>
    </w:p>
    <w:p w:rsidR="00B93CAA" w:rsidRPr="001E7957" w:rsidRDefault="00B93CAA" w:rsidP="00B93CAA">
      <w:pPr>
        <w:rPr>
          <w:sz w:val="24"/>
          <w:szCs w:val="24"/>
        </w:rPr>
      </w:pPr>
    </w:p>
    <w:tbl>
      <w:tblPr>
        <w:tblW w:w="10173" w:type="dxa"/>
        <w:tblInd w:w="588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3B1CB9" w:rsidRPr="001E7957" w:rsidTr="003B1CB9">
        <w:tc>
          <w:tcPr>
            <w:tcW w:w="4785" w:type="dxa"/>
          </w:tcPr>
          <w:p w:rsidR="003B1CB9" w:rsidRPr="001E7957" w:rsidRDefault="003B1CB9" w:rsidP="00B40EB7">
            <w:pPr>
              <w:widowControl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3B1CB9" w:rsidRPr="001E7957" w:rsidRDefault="003B1CB9" w:rsidP="00B40EB7">
            <w:pPr>
              <w:widowControl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3B1CB9" w:rsidRPr="001E7957" w:rsidTr="003B1CB9">
        <w:trPr>
          <w:trHeight w:val="2165"/>
        </w:trPr>
        <w:tc>
          <w:tcPr>
            <w:tcW w:w="4785" w:type="dxa"/>
          </w:tcPr>
          <w:p w:rsidR="003B1CB9" w:rsidRPr="001E7957" w:rsidRDefault="003B1CB9" w:rsidP="002C7EDB">
            <w:pPr>
              <w:widowControl w:val="0"/>
              <w:spacing w:line="240" w:lineRule="atLeast"/>
              <w:ind w:hanging="1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3B1CB9" w:rsidRPr="001E7957" w:rsidRDefault="003B1CB9" w:rsidP="003B1CB9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25F38" w:rsidRPr="001E7957" w:rsidRDefault="00B93CAA" w:rsidP="00B93CAA">
      <w:pPr>
        <w:tabs>
          <w:tab w:val="left" w:pos="2866"/>
        </w:tabs>
        <w:rPr>
          <w:sz w:val="24"/>
          <w:szCs w:val="24"/>
        </w:rPr>
      </w:pPr>
      <w:r w:rsidRPr="001E7957">
        <w:rPr>
          <w:sz w:val="24"/>
          <w:szCs w:val="24"/>
        </w:rPr>
        <w:tab/>
      </w:r>
    </w:p>
    <w:sectPr w:rsidR="00225F38" w:rsidRPr="001E7957" w:rsidSect="008A12CB">
      <w:footerReference w:type="even" r:id="rId7"/>
      <w:footerReference w:type="default" r:id="rId8"/>
      <w:pgSz w:w="11906" w:h="16838"/>
      <w:pgMar w:top="426" w:right="566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1CA" w:rsidRDefault="00FF21CA" w:rsidP="00AA1CDE">
      <w:pPr>
        <w:pStyle w:val="ConsNonformat"/>
      </w:pPr>
      <w:r>
        <w:separator/>
      </w:r>
    </w:p>
  </w:endnote>
  <w:endnote w:type="continuationSeparator" w:id="0">
    <w:p w:rsidR="00FF21CA" w:rsidRDefault="00FF21CA" w:rsidP="00AA1CDE">
      <w:pPr>
        <w:pStyle w:val="Con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3A" w:rsidRDefault="008D543A" w:rsidP="00F6294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543A" w:rsidRDefault="008D543A" w:rsidP="007F2A7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3A" w:rsidRDefault="008D543A" w:rsidP="00F6294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14A85">
      <w:rPr>
        <w:rStyle w:val="ad"/>
        <w:noProof/>
      </w:rPr>
      <w:t>2</w:t>
    </w:r>
    <w:r>
      <w:rPr>
        <w:rStyle w:val="ad"/>
      </w:rPr>
      <w:fldChar w:fldCharType="end"/>
    </w:r>
  </w:p>
  <w:p w:rsidR="008D543A" w:rsidRDefault="008D543A" w:rsidP="007F2A7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1CA" w:rsidRDefault="00FF21CA" w:rsidP="00AA1CDE">
      <w:pPr>
        <w:pStyle w:val="ConsNonformat"/>
      </w:pPr>
      <w:r>
        <w:separator/>
      </w:r>
    </w:p>
  </w:footnote>
  <w:footnote w:type="continuationSeparator" w:id="0">
    <w:p w:rsidR="00FF21CA" w:rsidRDefault="00FF21CA" w:rsidP="00AA1CDE">
      <w:pPr>
        <w:pStyle w:val="Con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467D53"/>
    <w:multiLevelType w:val="hybridMultilevel"/>
    <w:tmpl w:val="9A8C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A0638"/>
    <w:multiLevelType w:val="multilevel"/>
    <w:tmpl w:val="6CEE82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7C707ED"/>
    <w:multiLevelType w:val="hybridMultilevel"/>
    <w:tmpl w:val="8F3E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80BEC"/>
    <w:multiLevelType w:val="singleLevel"/>
    <w:tmpl w:val="096491D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B68E1"/>
    <w:multiLevelType w:val="hybridMultilevel"/>
    <w:tmpl w:val="1B6C7912"/>
    <w:lvl w:ilvl="0" w:tplc="534CF20A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1159342F"/>
    <w:multiLevelType w:val="hybridMultilevel"/>
    <w:tmpl w:val="F8407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559D1"/>
    <w:multiLevelType w:val="hybridMultilevel"/>
    <w:tmpl w:val="512A0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6435D"/>
    <w:multiLevelType w:val="singleLevel"/>
    <w:tmpl w:val="F118CD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 w15:restartNumberingAfterBreak="0">
    <w:nsid w:val="16C35B94"/>
    <w:multiLevelType w:val="hybridMultilevel"/>
    <w:tmpl w:val="2244D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7616DE"/>
    <w:multiLevelType w:val="hybridMultilevel"/>
    <w:tmpl w:val="129A009C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CB3F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1E25F6"/>
    <w:multiLevelType w:val="multilevel"/>
    <w:tmpl w:val="33A01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1E66736E"/>
    <w:multiLevelType w:val="hybridMultilevel"/>
    <w:tmpl w:val="266A3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26919"/>
    <w:multiLevelType w:val="hybridMultilevel"/>
    <w:tmpl w:val="8D48A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586C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B44CCA"/>
    <w:multiLevelType w:val="hybridMultilevel"/>
    <w:tmpl w:val="64CE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6EDC"/>
    <w:multiLevelType w:val="hybridMultilevel"/>
    <w:tmpl w:val="C9287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4D34A3"/>
    <w:multiLevelType w:val="hybridMultilevel"/>
    <w:tmpl w:val="50AA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2360E7"/>
    <w:multiLevelType w:val="hybridMultilevel"/>
    <w:tmpl w:val="ABE60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F7416F"/>
    <w:multiLevelType w:val="hybridMultilevel"/>
    <w:tmpl w:val="6CD4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81E59"/>
    <w:multiLevelType w:val="hybridMultilevel"/>
    <w:tmpl w:val="003A26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B2728C"/>
    <w:multiLevelType w:val="hybridMultilevel"/>
    <w:tmpl w:val="64EC4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1D5E22"/>
    <w:multiLevelType w:val="multilevel"/>
    <w:tmpl w:val="CBE8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8374F40"/>
    <w:multiLevelType w:val="hybridMultilevel"/>
    <w:tmpl w:val="7078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8A20A3"/>
    <w:multiLevelType w:val="hybridMultilevel"/>
    <w:tmpl w:val="F1C80EC0"/>
    <w:lvl w:ilvl="0" w:tplc="FFFFFFFF">
      <w:start w:val="2"/>
      <w:numFmt w:val="bullet"/>
      <w:lvlText w:val="-"/>
      <w:lvlJc w:val="left"/>
      <w:pPr>
        <w:tabs>
          <w:tab w:val="num" w:pos="1284"/>
        </w:tabs>
        <w:ind w:left="1284" w:hanging="74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9D30271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E6150A1"/>
    <w:multiLevelType w:val="hybridMultilevel"/>
    <w:tmpl w:val="0BD66B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B953F2"/>
    <w:multiLevelType w:val="singleLevel"/>
    <w:tmpl w:val="44BC46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09D03B0"/>
    <w:multiLevelType w:val="hybridMultilevel"/>
    <w:tmpl w:val="D5EAF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370E78"/>
    <w:multiLevelType w:val="hybridMultilevel"/>
    <w:tmpl w:val="FC82A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D16E83"/>
    <w:multiLevelType w:val="hybridMultilevel"/>
    <w:tmpl w:val="F918B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D756D0"/>
    <w:multiLevelType w:val="hybridMultilevel"/>
    <w:tmpl w:val="BF2689D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32CD"/>
    <w:multiLevelType w:val="singleLevel"/>
    <w:tmpl w:val="3D622E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77E69AC"/>
    <w:multiLevelType w:val="hybridMultilevel"/>
    <w:tmpl w:val="B8169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F5FDD"/>
    <w:multiLevelType w:val="hybridMultilevel"/>
    <w:tmpl w:val="0F36D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8004CE"/>
    <w:multiLevelType w:val="singleLevel"/>
    <w:tmpl w:val="233630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4CDC54AC"/>
    <w:multiLevelType w:val="multilevel"/>
    <w:tmpl w:val="1610E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3D67C7D"/>
    <w:multiLevelType w:val="hybridMultilevel"/>
    <w:tmpl w:val="F9802592"/>
    <w:lvl w:ilvl="0" w:tplc="CA7216A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9" w15:restartNumberingAfterBreak="0">
    <w:nsid w:val="54EF239C"/>
    <w:multiLevelType w:val="hybridMultilevel"/>
    <w:tmpl w:val="EAD6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7D0F76"/>
    <w:multiLevelType w:val="hybridMultilevel"/>
    <w:tmpl w:val="71A06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11502C"/>
    <w:multiLevelType w:val="hybridMultilevel"/>
    <w:tmpl w:val="E3CEE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500D5"/>
    <w:multiLevelType w:val="multilevel"/>
    <w:tmpl w:val="3BCE96C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F8462CC"/>
    <w:multiLevelType w:val="hybridMultilevel"/>
    <w:tmpl w:val="6DDCF20E"/>
    <w:lvl w:ilvl="0" w:tplc="84A8A474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E2880"/>
    <w:multiLevelType w:val="hybridMultilevel"/>
    <w:tmpl w:val="086A11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D65E03"/>
    <w:multiLevelType w:val="singleLevel"/>
    <w:tmpl w:val="E13ECA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CD000D4"/>
    <w:multiLevelType w:val="multilevel"/>
    <w:tmpl w:val="A7DADB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 w15:restartNumberingAfterBreak="0">
    <w:nsid w:val="7CFA43DC"/>
    <w:multiLevelType w:val="hybridMultilevel"/>
    <w:tmpl w:val="720E17F6"/>
    <w:lvl w:ilvl="0" w:tplc="534854BE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8" w15:restartNumberingAfterBreak="0">
    <w:nsid w:val="7D1D196D"/>
    <w:multiLevelType w:val="hybridMultilevel"/>
    <w:tmpl w:val="E4263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12"/>
  </w:num>
  <w:num w:numId="5">
    <w:abstractNumId w:val="46"/>
  </w:num>
  <w:num w:numId="6">
    <w:abstractNumId w:val="33"/>
  </w:num>
  <w:num w:numId="7">
    <w:abstractNumId w:val="26"/>
  </w:num>
  <w:num w:numId="8">
    <w:abstractNumId w:val="2"/>
  </w:num>
  <w:num w:numId="9">
    <w:abstractNumId w:val="45"/>
  </w:num>
  <w:num w:numId="10">
    <w:abstractNumId w:val="37"/>
  </w:num>
  <w:num w:numId="11">
    <w:abstractNumId w:val="28"/>
  </w:num>
  <w:num w:numId="12">
    <w:abstractNumId w:val="36"/>
  </w:num>
  <w:num w:numId="13">
    <w:abstractNumId w:val="4"/>
  </w:num>
  <w:num w:numId="14">
    <w:abstractNumId w:val="39"/>
  </w:num>
  <w:num w:numId="15">
    <w:abstractNumId w:val="44"/>
  </w:num>
  <w:num w:numId="16">
    <w:abstractNumId w:val="18"/>
  </w:num>
  <w:num w:numId="17">
    <w:abstractNumId w:val="48"/>
  </w:num>
  <w:num w:numId="18">
    <w:abstractNumId w:val="20"/>
  </w:num>
  <w:num w:numId="19">
    <w:abstractNumId w:val="13"/>
  </w:num>
  <w:num w:numId="20">
    <w:abstractNumId w:val="35"/>
  </w:num>
  <w:num w:numId="21">
    <w:abstractNumId w:val="34"/>
  </w:num>
  <w:num w:numId="22">
    <w:abstractNumId w:val="29"/>
  </w:num>
  <w:num w:numId="23">
    <w:abstractNumId w:val="9"/>
  </w:num>
  <w:num w:numId="24">
    <w:abstractNumId w:val="19"/>
  </w:num>
  <w:num w:numId="25">
    <w:abstractNumId w:val="7"/>
  </w:num>
  <w:num w:numId="26">
    <w:abstractNumId w:val="40"/>
  </w:num>
  <w:num w:numId="27">
    <w:abstractNumId w:val="16"/>
  </w:num>
  <w:num w:numId="28">
    <w:abstractNumId w:val="1"/>
  </w:num>
  <w:num w:numId="29">
    <w:abstractNumId w:val="6"/>
  </w:num>
  <w:num w:numId="30">
    <w:abstractNumId w:val="22"/>
  </w:num>
  <w:num w:numId="31">
    <w:abstractNumId w:val="24"/>
  </w:num>
  <w:num w:numId="32">
    <w:abstractNumId w:val="31"/>
  </w:num>
  <w:num w:numId="33">
    <w:abstractNumId w:val="30"/>
  </w:num>
  <w:num w:numId="34">
    <w:abstractNumId w:val="17"/>
  </w:num>
  <w:num w:numId="35">
    <w:abstractNumId w:val="47"/>
  </w:num>
  <w:num w:numId="36">
    <w:abstractNumId w:val="5"/>
  </w:num>
  <w:num w:numId="37">
    <w:abstractNumId w:val="38"/>
  </w:num>
  <w:num w:numId="38">
    <w:abstractNumId w:val="43"/>
  </w:num>
  <w:num w:numId="39">
    <w:abstractNumId w:val="25"/>
  </w:num>
  <w:num w:numId="40">
    <w:abstractNumId w:val="10"/>
  </w:num>
  <w:num w:numId="41">
    <w:abstractNumId w:val="32"/>
  </w:num>
  <w:num w:numId="42">
    <w:abstractNumId w:val="11"/>
  </w:num>
  <w:num w:numId="43">
    <w:abstractNumId w:val="42"/>
  </w:num>
  <w:num w:numId="44">
    <w:abstractNumId w:val="0"/>
  </w:num>
  <w:num w:numId="45">
    <w:abstractNumId w:val="41"/>
  </w:num>
  <w:num w:numId="46">
    <w:abstractNumId w:val="21"/>
  </w:num>
  <w:num w:numId="47">
    <w:abstractNumId w:val="27"/>
  </w:num>
  <w:num w:numId="48">
    <w:abstractNumId w:val="3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B"/>
    <w:rsid w:val="00003573"/>
    <w:rsid w:val="00003BCB"/>
    <w:rsid w:val="000175EC"/>
    <w:rsid w:val="00017721"/>
    <w:rsid w:val="00024730"/>
    <w:rsid w:val="0002484A"/>
    <w:rsid w:val="00031F96"/>
    <w:rsid w:val="0003285A"/>
    <w:rsid w:val="000361C6"/>
    <w:rsid w:val="00042EE3"/>
    <w:rsid w:val="0004580E"/>
    <w:rsid w:val="000553AC"/>
    <w:rsid w:val="00057A6B"/>
    <w:rsid w:val="00057C31"/>
    <w:rsid w:val="00060886"/>
    <w:rsid w:val="00074E82"/>
    <w:rsid w:val="000769D7"/>
    <w:rsid w:val="00076BD8"/>
    <w:rsid w:val="000841DC"/>
    <w:rsid w:val="00087F38"/>
    <w:rsid w:val="00092A36"/>
    <w:rsid w:val="000957B9"/>
    <w:rsid w:val="00096468"/>
    <w:rsid w:val="00097F4E"/>
    <w:rsid w:val="000A09C3"/>
    <w:rsid w:val="000A5952"/>
    <w:rsid w:val="000B1BA4"/>
    <w:rsid w:val="000B655B"/>
    <w:rsid w:val="000C1E22"/>
    <w:rsid w:val="000C4AF2"/>
    <w:rsid w:val="000D250E"/>
    <w:rsid w:val="000D28A5"/>
    <w:rsid w:val="000D353F"/>
    <w:rsid w:val="000E13E8"/>
    <w:rsid w:val="000F408A"/>
    <w:rsid w:val="000F5137"/>
    <w:rsid w:val="001003B2"/>
    <w:rsid w:val="00115952"/>
    <w:rsid w:val="00117E66"/>
    <w:rsid w:val="00124CD9"/>
    <w:rsid w:val="00130EAB"/>
    <w:rsid w:val="001315EF"/>
    <w:rsid w:val="00136BDE"/>
    <w:rsid w:val="00143404"/>
    <w:rsid w:val="00143FD4"/>
    <w:rsid w:val="00146444"/>
    <w:rsid w:val="00147776"/>
    <w:rsid w:val="001526B5"/>
    <w:rsid w:val="00156FB1"/>
    <w:rsid w:val="001728C9"/>
    <w:rsid w:val="00174253"/>
    <w:rsid w:val="00176FD6"/>
    <w:rsid w:val="001845D7"/>
    <w:rsid w:val="00187108"/>
    <w:rsid w:val="00190B73"/>
    <w:rsid w:val="00194926"/>
    <w:rsid w:val="00195AA2"/>
    <w:rsid w:val="001979E2"/>
    <w:rsid w:val="001A21A6"/>
    <w:rsid w:val="001A33A7"/>
    <w:rsid w:val="001A534E"/>
    <w:rsid w:val="001A5612"/>
    <w:rsid w:val="001A5B92"/>
    <w:rsid w:val="001C51BA"/>
    <w:rsid w:val="001C5D98"/>
    <w:rsid w:val="001D32D2"/>
    <w:rsid w:val="001D4C40"/>
    <w:rsid w:val="001E7957"/>
    <w:rsid w:val="001F2971"/>
    <w:rsid w:val="001F4DCB"/>
    <w:rsid w:val="002143A3"/>
    <w:rsid w:val="00214ED6"/>
    <w:rsid w:val="00215CB6"/>
    <w:rsid w:val="0022500F"/>
    <w:rsid w:val="00225F38"/>
    <w:rsid w:val="00230822"/>
    <w:rsid w:val="00237EF4"/>
    <w:rsid w:val="002440B7"/>
    <w:rsid w:val="00245D1C"/>
    <w:rsid w:val="00251332"/>
    <w:rsid w:val="002553CB"/>
    <w:rsid w:val="00266A80"/>
    <w:rsid w:val="00271BB5"/>
    <w:rsid w:val="00275A4D"/>
    <w:rsid w:val="00286999"/>
    <w:rsid w:val="002B3E57"/>
    <w:rsid w:val="002B5A0A"/>
    <w:rsid w:val="002C7EDB"/>
    <w:rsid w:val="002D34DA"/>
    <w:rsid w:val="002D533B"/>
    <w:rsid w:val="002D7D22"/>
    <w:rsid w:val="002E0E39"/>
    <w:rsid w:val="002F690E"/>
    <w:rsid w:val="0030173F"/>
    <w:rsid w:val="003037AB"/>
    <w:rsid w:val="00303BFB"/>
    <w:rsid w:val="00307FF4"/>
    <w:rsid w:val="003125EC"/>
    <w:rsid w:val="00315F83"/>
    <w:rsid w:val="00317D82"/>
    <w:rsid w:val="00320A9B"/>
    <w:rsid w:val="00320DD7"/>
    <w:rsid w:val="00327121"/>
    <w:rsid w:val="00331DD2"/>
    <w:rsid w:val="00336D0D"/>
    <w:rsid w:val="003378FC"/>
    <w:rsid w:val="003412BD"/>
    <w:rsid w:val="003430F4"/>
    <w:rsid w:val="00344109"/>
    <w:rsid w:val="003473B0"/>
    <w:rsid w:val="00347CA3"/>
    <w:rsid w:val="00361365"/>
    <w:rsid w:val="0036339A"/>
    <w:rsid w:val="00371D19"/>
    <w:rsid w:val="00371F9D"/>
    <w:rsid w:val="00374B38"/>
    <w:rsid w:val="0037760A"/>
    <w:rsid w:val="00380981"/>
    <w:rsid w:val="00380D35"/>
    <w:rsid w:val="00382D8A"/>
    <w:rsid w:val="00390DA8"/>
    <w:rsid w:val="003A0248"/>
    <w:rsid w:val="003A2F7C"/>
    <w:rsid w:val="003B1824"/>
    <w:rsid w:val="003B1CB9"/>
    <w:rsid w:val="003B2490"/>
    <w:rsid w:val="003B40B3"/>
    <w:rsid w:val="003B4CA7"/>
    <w:rsid w:val="003B555B"/>
    <w:rsid w:val="003B6002"/>
    <w:rsid w:val="003C37E9"/>
    <w:rsid w:val="003C6B3B"/>
    <w:rsid w:val="003D0ED0"/>
    <w:rsid w:val="003D169D"/>
    <w:rsid w:val="003D54D8"/>
    <w:rsid w:val="003E29A2"/>
    <w:rsid w:val="003E396E"/>
    <w:rsid w:val="003E5DA9"/>
    <w:rsid w:val="004009DB"/>
    <w:rsid w:val="00400A61"/>
    <w:rsid w:val="00405D6A"/>
    <w:rsid w:val="004115EB"/>
    <w:rsid w:val="004203AA"/>
    <w:rsid w:val="00420579"/>
    <w:rsid w:val="00421200"/>
    <w:rsid w:val="00432C49"/>
    <w:rsid w:val="00435CDB"/>
    <w:rsid w:val="00436BA4"/>
    <w:rsid w:val="00437A8C"/>
    <w:rsid w:val="00437E9E"/>
    <w:rsid w:val="00441827"/>
    <w:rsid w:val="00441877"/>
    <w:rsid w:val="00454B90"/>
    <w:rsid w:val="00463763"/>
    <w:rsid w:val="0048484D"/>
    <w:rsid w:val="004849D4"/>
    <w:rsid w:val="0048795B"/>
    <w:rsid w:val="00487CA2"/>
    <w:rsid w:val="0049626E"/>
    <w:rsid w:val="0049670C"/>
    <w:rsid w:val="00496E95"/>
    <w:rsid w:val="004A5857"/>
    <w:rsid w:val="004A6BD2"/>
    <w:rsid w:val="004A7EF4"/>
    <w:rsid w:val="004B7A9A"/>
    <w:rsid w:val="004C4FA6"/>
    <w:rsid w:val="004D0004"/>
    <w:rsid w:val="004D593E"/>
    <w:rsid w:val="004E27C7"/>
    <w:rsid w:val="004E6176"/>
    <w:rsid w:val="004F14D5"/>
    <w:rsid w:val="004F5D80"/>
    <w:rsid w:val="004F7922"/>
    <w:rsid w:val="00501455"/>
    <w:rsid w:val="0050169D"/>
    <w:rsid w:val="00502E88"/>
    <w:rsid w:val="005034FE"/>
    <w:rsid w:val="00503FE0"/>
    <w:rsid w:val="005040A6"/>
    <w:rsid w:val="00505752"/>
    <w:rsid w:val="00505872"/>
    <w:rsid w:val="005135B4"/>
    <w:rsid w:val="00513D6C"/>
    <w:rsid w:val="005154C0"/>
    <w:rsid w:val="00524A94"/>
    <w:rsid w:val="00526A58"/>
    <w:rsid w:val="00534955"/>
    <w:rsid w:val="0053798F"/>
    <w:rsid w:val="00541E76"/>
    <w:rsid w:val="00551C18"/>
    <w:rsid w:val="00552579"/>
    <w:rsid w:val="00565204"/>
    <w:rsid w:val="005671CC"/>
    <w:rsid w:val="00573DE5"/>
    <w:rsid w:val="005841AC"/>
    <w:rsid w:val="0058457A"/>
    <w:rsid w:val="00586A4D"/>
    <w:rsid w:val="00590636"/>
    <w:rsid w:val="005931DB"/>
    <w:rsid w:val="005940F2"/>
    <w:rsid w:val="00596B03"/>
    <w:rsid w:val="005A4BA3"/>
    <w:rsid w:val="005A54DB"/>
    <w:rsid w:val="005A6C50"/>
    <w:rsid w:val="005B4D51"/>
    <w:rsid w:val="005B4D86"/>
    <w:rsid w:val="005B547A"/>
    <w:rsid w:val="005B6FDE"/>
    <w:rsid w:val="005C1A09"/>
    <w:rsid w:val="005D10F6"/>
    <w:rsid w:val="005D6715"/>
    <w:rsid w:val="005E155E"/>
    <w:rsid w:val="005E2800"/>
    <w:rsid w:val="005E7FCD"/>
    <w:rsid w:val="006003D7"/>
    <w:rsid w:val="00604EC4"/>
    <w:rsid w:val="00605E82"/>
    <w:rsid w:val="006073C9"/>
    <w:rsid w:val="00610544"/>
    <w:rsid w:val="00621292"/>
    <w:rsid w:val="00622CA9"/>
    <w:rsid w:val="00634B81"/>
    <w:rsid w:val="00635798"/>
    <w:rsid w:val="00635BC9"/>
    <w:rsid w:val="00637F4B"/>
    <w:rsid w:val="00642E5A"/>
    <w:rsid w:val="00643BDD"/>
    <w:rsid w:val="006463E6"/>
    <w:rsid w:val="00655B52"/>
    <w:rsid w:val="00661012"/>
    <w:rsid w:val="00661271"/>
    <w:rsid w:val="00666E9B"/>
    <w:rsid w:val="00667575"/>
    <w:rsid w:val="00670324"/>
    <w:rsid w:val="0067077C"/>
    <w:rsid w:val="00671469"/>
    <w:rsid w:val="00674035"/>
    <w:rsid w:val="00676D5A"/>
    <w:rsid w:val="00682657"/>
    <w:rsid w:val="006852E0"/>
    <w:rsid w:val="006943EC"/>
    <w:rsid w:val="006978E7"/>
    <w:rsid w:val="006A2167"/>
    <w:rsid w:val="006A6FDA"/>
    <w:rsid w:val="006B32B7"/>
    <w:rsid w:val="006B35BA"/>
    <w:rsid w:val="006B41C8"/>
    <w:rsid w:val="006B71BE"/>
    <w:rsid w:val="006D49EE"/>
    <w:rsid w:val="006D7D64"/>
    <w:rsid w:val="006E54EF"/>
    <w:rsid w:val="006E5EC3"/>
    <w:rsid w:val="006E7CFC"/>
    <w:rsid w:val="007035BA"/>
    <w:rsid w:val="00704D0F"/>
    <w:rsid w:val="00707B29"/>
    <w:rsid w:val="0071109B"/>
    <w:rsid w:val="007208C3"/>
    <w:rsid w:val="00725FB5"/>
    <w:rsid w:val="00727907"/>
    <w:rsid w:val="0073065E"/>
    <w:rsid w:val="00735472"/>
    <w:rsid w:val="00743EED"/>
    <w:rsid w:val="00745937"/>
    <w:rsid w:val="0075052C"/>
    <w:rsid w:val="007609D5"/>
    <w:rsid w:val="00761622"/>
    <w:rsid w:val="00784CB7"/>
    <w:rsid w:val="00787C96"/>
    <w:rsid w:val="007900B8"/>
    <w:rsid w:val="00790232"/>
    <w:rsid w:val="00790EBB"/>
    <w:rsid w:val="0079373B"/>
    <w:rsid w:val="00796E0B"/>
    <w:rsid w:val="007A7D76"/>
    <w:rsid w:val="007B0BC5"/>
    <w:rsid w:val="007B7829"/>
    <w:rsid w:val="007C000E"/>
    <w:rsid w:val="007C2DFB"/>
    <w:rsid w:val="007C302F"/>
    <w:rsid w:val="007C6FF4"/>
    <w:rsid w:val="007D30C8"/>
    <w:rsid w:val="007D5E03"/>
    <w:rsid w:val="007F25A3"/>
    <w:rsid w:val="007F2A71"/>
    <w:rsid w:val="007F2E78"/>
    <w:rsid w:val="007F345C"/>
    <w:rsid w:val="007F34FB"/>
    <w:rsid w:val="007F552E"/>
    <w:rsid w:val="00805DA7"/>
    <w:rsid w:val="008067F3"/>
    <w:rsid w:val="00811DC5"/>
    <w:rsid w:val="0081389D"/>
    <w:rsid w:val="0081515E"/>
    <w:rsid w:val="00816862"/>
    <w:rsid w:val="00824D9F"/>
    <w:rsid w:val="00826F13"/>
    <w:rsid w:val="008318AC"/>
    <w:rsid w:val="00831E23"/>
    <w:rsid w:val="0083223A"/>
    <w:rsid w:val="008326F5"/>
    <w:rsid w:val="00843D10"/>
    <w:rsid w:val="008609C4"/>
    <w:rsid w:val="00864F1E"/>
    <w:rsid w:val="00866F80"/>
    <w:rsid w:val="00873455"/>
    <w:rsid w:val="00874BAA"/>
    <w:rsid w:val="00890B57"/>
    <w:rsid w:val="00893477"/>
    <w:rsid w:val="008A12CB"/>
    <w:rsid w:val="008A582B"/>
    <w:rsid w:val="008B4D24"/>
    <w:rsid w:val="008C1788"/>
    <w:rsid w:val="008C7E4C"/>
    <w:rsid w:val="008D147D"/>
    <w:rsid w:val="008D543A"/>
    <w:rsid w:val="008E4503"/>
    <w:rsid w:val="008E5227"/>
    <w:rsid w:val="008F0475"/>
    <w:rsid w:val="008F08D2"/>
    <w:rsid w:val="008F27F5"/>
    <w:rsid w:val="008F296E"/>
    <w:rsid w:val="008F4886"/>
    <w:rsid w:val="00900FE1"/>
    <w:rsid w:val="009038F2"/>
    <w:rsid w:val="00912B3C"/>
    <w:rsid w:val="00921377"/>
    <w:rsid w:val="00923AE4"/>
    <w:rsid w:val="00926E9D"/>
    <w:rsid w:val="00932412"/>
    <w:rsid w:val="0093787E"/>
    <w:rsid w:val="00940E16"/>
    <w:rsid w:val="00943123"/>
    <w:rsid w:val="00953183"/>
    <w:rsid w:val="00953989"/>
    <w:rsid w:val="009554B2"/>
    <w:rsid w:val="009573AF"/>
    <w:rsid w:val="009618D0"/>
    <w:rsid w:val="00962EA9"/>
    <w:rsid w:val="00964FB1"/>
    <w:rsid w:val="009657F5"/>
    <w:rsid w:val="00967A45"/>
    <w:rsid w:val="00975112"/>
    <w:rsid w:val="00983CE8"/>
    <w:rsid w:val="00983F01"/>
    <w:rsid w:val="00984F60"/>
    <w:rsid w:val="00990A04"/>
    <w:rsid w:val="00994982"/>
    <w:rsid w:val="009A2BF1"/>
    <w:rsid w:val="009A5002"/>
    <w:rsid w:val="009A6F28"/>
    <w:rsid w:val="009B27A7"/>
    <w:rsid w:val="009B391E"/>
    <w:rsid w:val="009B73FB"/>
    <w:rsid w:val="009C10E4"/>
    <w:rsid w:val="009C7EC3"/>
    <w:rsid w:val="009E00F3"/>
    <w:rsid w:val="009E48DE"/>
    <w:rsid w:val="009E5841"/>
    <w:rsid w:val="009E66AE"/>
    <w:rsid w:val="009F43D3"/>
    <w:rsid w:val="009F5A9E"/>
    <w:rsid w:val="00A2501D"/>
    <w:rsid w:val="00A471DF"/>
    <w:rsid w:val="00A6146C"/>
    <w:rsid w:val="00A61E3D"/>
    <w:rsid w:val="00A62E6B"/>
    <w:rsid w:val="00A77928"/>
    <w:rsid w:val="00A802EB"/>
    <w:rsid w:val="00A80362"/>
    <w:rsid w:val="00A81B52"/>
    <w:rsid w:val="00A94E45"/>
    <w:rsid w:val="00A97163"/>
    <w:rsid w:val="00A972B3"/>
    <w:rsid w:val="00A97EFB"/>
    <w:rsid w:val="00AA1CDE"/>
    <w:rsid w:val="00AA66FC"/>
    <w:rsid w:val="00AA7D77"/>
    <w:rsid w:val="00AB1426"/>
    <w:rsid w:val="00AB264F"/>
    <w:rsid w:val="00AB6A3E"/>
    <w:rsid w:val="00AB6DF1"/>
    <w:rsid w:val="00AC2DA8"/>
    <w:rsid w:val="00AC4D22"/>
    <w:rsid w:val="00AC6BC5"/>
    <w:rsid w:val="00AD0377"/>
    <w:rsid w:val="00AD35CC"/>
    <w:rsid w:val="00AD4B77"/>
    <w:rsid w:val="00AD7C43"/>
    <w:rsid w:val="00AE0A03"/>
    <w:rsid w:val="00AE1B53"/>
    <w:rsid w:val="00AE22F8"/>
    <w:rsid w:val="00AE3FCA"/>
    <w:rsid w:val="00AE7A93"/>
    <w:rsid w:val="00AE7CF2"/>
    <w:rsid w:val="00AF23B8"/>
    <w:rsid w:val="00AF452A"/>
    <w:rsid w:val="00AF4D3C"/>
    <w:rsid w:val="00B061F6"/>
    <w:rsid w:val="00B07B64"/>
    <w:rsid w:val="00B15111"/>
    <w:rsid w:val="00B32EF0"/>
    <w:rsid w:val="00B3657B"/>
    <w:rsid w:val="00B402B5"/>
    <w:rsid w:val="00B40EB7"/>
    <w:rsid w:val="00B41A81"/>
    <w:rsid w:val="00B47709"/>
    <w:rsid w:val="00B57351"/>
    <w:rsid w:val="00B60242"/>
    <w:rsid w:val="00B708F7"/>
    <w:rsid w:val="00B750A2"/>
    <w:rsid w:val="00B762A4"/>
    <w:rsid w:val="00B77B18"/>
    <w:rsid w:val="00B80D75"/>
    <w:rsid w:val="00B9314E"/>
    <w:rsid w:val="00B93CAA"/>
    <w:rsid w:val="00B953E2"/>
    <w:rsid w:val="00BB2E84"/>
    <w:rsid w:val="00BC3B3E"/>
    <w:rsid w:val="00BC78F0"/>
    <w:rsid w:val="00BD01C9"/>
    <w:rsid w:val="00BD4AC8"/>
    <w:rsid w:val="00BD54E2"/>
    <w:rsid w:val="00BE3E57"/>
    <w:rsid w:val="00BE4C37"/>
    <w:rsid w:val="00C020A1"/>
    <w:rsid w:val="00C03D75"/>
    <w:rsid w:val="00C05EE3"/>
    <w:rsid w:val="00C06235"/>
    <w:rsid w:val="00C07481"/>
    <w:rsid w:val="00C146D5"/>
    <w:rsid w:val="00C1507B"/>
    <w:rsid w:val="00C15DEB"/>
    <w:rsid w:val="00C33BC5"/>
    <w:rsid w:val="00C341C3"/>
    <w:rsid w:val="00C37F90"/>
    <w:rsid w:val="00C420E8"/>
    <w:rsid w:val="00C45807"/>
    <w:rsid w:val="00C51FAD"/>
    <w:rsid w:val="00C52E91"/>
    <w:rsid w:val="00C53112"/>
    <w:rsid w:val="00C531C9"/>
    <w:rsid w:val="00C54787"/>
    <w:rsid w:val="00C5504E"/>
    <w:rsid w:val="00C57EF0"/>
    <w:rsid w:val="00C61C7F"/>
    <w:rsid w:val="00C636E6"/>
    <w:rsid w:val="00C63EB7"/>
    <w:rsid w:val="00C6657D"/>
    <w:rsid w:val="00C723AC"/>
    <w:rsid w:val="00C84406"/>
    <w:rsid w:val="00C861C4"/>
    <w:rsid w:val="00C90D7A"/>
    <w:rsid w:val="00C93C01"/>
    <w:rsid w:val="00C95633"/>
    <w:rsid w:val="00C96CEE"/>
    <w:rsid w:val="00CA0CFD"/>
    <w:rsid w:val="00CA6200"/>
    <w:rsid w:val="00CA7187"/>
    <w:rsid w:val="00CB10F7"/>
    <w:rsid w:val="00CB4D14"/>
    <w:rsid w:val="00CB7D0B"/>
    <w:rsid w:val="00CC1001"/>
    <w:rsid w:val="00CC1B3A"/>
    <w:rsid w:val="00CD1F9E"/>
    <w:rsid w:val="00CD55C5"/>
    <w:rsid w:val="00CE1FAC"/>
    <w:rsid w:val="00CE37B5"/>
    <w:rsid w:val="00CF0EF5"/>
    <w:rsid w:val="00CF3180"/>
    <w:rsid w:val="00CF32E8"/>
    <w:rsid w:val="00CF4769"/>
    <w:rsid w:val="00D07140"/>
    <w:rsid w:val="00D11C1D"/>
    <w:rsid w:val="00D13039"/>
    <w:rsid w:val="00D14A85"/>
    <w:rsid w:val="00D15971"/>
    <w:rsid w:val="00D219E1"/>
    <w:rsid w:val="00D221EF"/>
    <w:rsid w:val="00D2285B"/>
    <w:rsid w:val="00D2369D"/>
    <w:rsid w:val="00D24BD6"/>
    <w:rsid w:val="00D2694A"/>
    <w:rsid w:val="00D3455B"/>
    <w:rsid w:val="00D423CC"/>
    <w:rsid w:val="00D42E27"/>
    <w:rsid w:val="00D45111"/>
    <w:rsid w:val="00D50F1B"/>
    <w:rsid w:val="00D537BA"/>
    <w:rsid w:val="00D537F5"/>
    <w:rsid w:val="00D5421F"/>
    <w:rsid w:val="00D54E0D"/>
    <w:rsid w:val="00D55DF8"/>
    <w:rsid w:val="00D61CC1"/>
    <w:rsid w:val="00D634CB"/>
    <w:rsid w:val="00D65128"/>
    <w:rsid w:val="00D67641"/>
    <w:rsid w:val="00D706E3"/>
    <w:rsid w:val="00D73D50"/>
    <w:rsid w:val="00D76770"/>
    <w:rsid w:val="00D80168"/>
    <w:rsid w:val="00D82537"/>
    <w:rsid w:val="00D84715"/>
    <w:rsid w:val="00D849DF"/>
    <w:rsid w:val="00D92B6F"/>
    <w:rsid w:val="00DA2E2A"/>
    <w:rsid w:val="00DB326B"/>
    <w:rsid w:val="00DB3AE3"/>
    <w:rsid w:val="00DB7F2C"/>
    <w:rsid w:val="00DC33F0"/>
    <w:rsid w:val="00DD11C8"/>
    <w:rsid w:val="00DD1D32"/>
    <w:rsid w:val="00DD7BA8"/>
    <w:rsid w:val="00DE09C4"/>
    <w:rsid w:val="00DE4DCB"/>
    <w:rsid w:val="00DE52F8"/>
    <w:rsid w:val="00DE79B4"/>
    <w:rsid w:val="00DE7F87"/>
    <w:rsid w:val="00DF38AF"/>
    <w:rsid w:val="00E00380"/>
    <w:rsid w:val="00E01DF7"/>
    <w:rsid w:val="00E05C63"/>
    <w:rsid w:val="00E072AC"/>
    <w:rsid w:val="00E10775"/>
    <w:rsid w:val="00E112F7"/>
    <w:rsid w:val="00E1324C"/>
    <w:rsid w:val="00E1724E"/>
    <w:rsid w:val="00E20602"/>
    <w:rsid w:val="00E256FA"/>
    <w:rsid w:val="00E27532"/>
    <w:rsid w:val="00E3493A"/>
    <w:rsid w:val="00E3790C"/>
    <w:rsid w:val="00E40628"/>
    <w:rsid w:val="00E4193E"/>
    <w:rsid w:val="00E41D4B"/>
    <w:rsid w:val="00E42439"/>
    <w:rsid w:val="00E45878"/>
    <w:rsid w:val="00E47E87"/>
    <w:rsid w:val="00E508C9"/>
    <w:rsid w:val="00E63762"/>
    <w:rsid w:val="00E6476E"/>
    <w:rsid w:val="00E67A71"/>
    <w:rsid w:val="00E70582"/>
    <w:rsid w:val="00E76F14"/>
    <w:rsid w:val="00E90125"/>
    <w:rsid w:val="00E944AE"/>
    <w:rsid w:val="00E96790"/>
    <w:rsid w:val="00E97B96"/>
    <w:rsid w:val="00EA099E"/>
    <w:rsid w:val="00EB5FB9"/>
    <w:rsid w:val="00EC094C"/>
    <w:rsid w:val="00EC2749"/>
    <w:rsid w:val="00EC2F7D"/>
    <w:rsid w:val="00EC6254"/>
    <w:rsid w:val="00ED1BE4"/>
    <w:rsid w:val="00ED34BE"/>
    <w:rsid w:val="00ED4406"/>
    <w:rsid w:val="00ED7584"/>
    <w:rsid w:val="00ED77CD"/>
    <w:rsid w:val="00EE0CDA"/>
    <w:rsid w:val="00EE1EA9"/>
    <w:rsid w:val="00EE2BBE"/>
    <w:rsid w:val="00EE4A06"/>
    <w:rsid w:val="00EF44AE"/>
    <w:rsid w:val="00F023A6"/>
    <w:rsid w:val="00F03F63"/>
    <w:rsid w:val="00F04082"/>
    <w:rsid w:val="00F0467A"/>
    <w:rsid w:val="00F04A5B"/>
    <w:rsid w:val="00F06376"/>
    <w:rsid w:val="00F078ED"/>
    <w:rsid w:val="00F149C0"/>
    <w:rsid w:val="00F244F8"/>
    <w:rsid w:val="00F30A2A"/>
    <w:rsid w:val="00F3770E"/>
    <w:rsid w:val="00F43332"/>
    <w:rsid w:val="00F453D9"/>
    <w:rsid w:val="00F5361D"/>
    <w:rsid w:val="00F53E4F"/>
    <w:rsid w:val="00F55B58"/>
    <w:rsid w:val="00F563DA"/>
    <w:rsid w:val="00F56AAB"/>
    <w:rsid w:val="00F57BA8"/>
    <w:rsid w:val="00F62949"/>
    <w:rsid w:val="00F70D21"/>
    <w:rsid w:val="00F73A53"/>
    <w:rsid w:val="00F75F8F"/>
    <w:rsid w:val="00F75FCB"/>
    <w:rsid w:val="00F83028"/>
    <w:rsid w:val="00F8355B"/>
    <w:rsid w:val="00F86545"/>
    <w:rsid w:val="00F92826"/>
    <w:rsid w:val="00F97B73"/>
    <w:rsid w:val="00FB17F7"/>
    <w:rsid w:val="00FB2FA8"/>
    <w:rsid w:val="00FB6972"/>
    <w:rsid w:val="00FD3705"/>
    <w:rsid w:val="00FD3BA0"/>
    <w:rsid w:val="00FD6AE3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88A4C-554A-493E-8D88-BF392623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3705"/>
  </w:style>
  <w:style w:type="paragraph" w:styleId="1">
    <w:name w:val="heading 1"/>
    <w:basedOn w:val="a0"/>
    <w:next w:val="a0"/>
    <w:qFormat/>
    <w:pPr>
      <w:keepNext/>
      <w:framePr w:w="4705" w:h="2305" w:hSpace="180" w:wrap="around" w:vAnchor="text" w:hAnchor="page" w:x="6665" w:y="40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ind w:firstLine="3969"/>
      <w:jc w:val="right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qFormat/>
    <w:pPr>
      <w:keepNext/>
      <w:outlineLvl w:val="7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="720"/>
      <w:jc w:val="both"/>
    </w:pPr>
    <w:rPr>
      <w:sz w:val="26"/>
    </w:rPr>
  </w:style>
  <w:style w:type="paragraph" w:styleId="20">
    <w:name w:val="Body Text Indent 2"/>
    <w:basedOn w:val="a0"/>
    <w:pPr>
      <w:widowControl w:val="0"/>
      <w:spacing w:line="240" w:lineRule="atLeast"/>
      <w:ind w:right="16" w:firstLine="720"/>
      <w:jc w:val="both"/>
    </w:pPr>
    <w:rPr>
      <w:sz w:val="26"/>
    </w:rPr>
  </w:style>
  <w:style w:type="paragraph" w:styleId="a5">
    <w:name w:val="caption"/>
    <w:basedOn w:val="a0"/>
    <w:next w:val="a0"/>
    <w:qFormat/>
    <w:pPr>
      <w:framePr w:w="4705" w:h="2305" w:hSpace="180" w:wrap="around" w:vAnchor="text" w:hAnchor="page" w:x="6665" w:y="40"/>
    </w:pPr>
    <w:rPr>
      <w:sz w:val="24"/>
    </w:rPr>
  </w:style>
  <w:style w:type="paragraph" w:styleId="30">
    <w:name w:val="Body Text Indent 3"/>
    <w:basedOn w:val="a0"/>
    <w:pPr>
      <w:ind w:firstLine="720"/>
      <w:jc w:val="both"/>
    </w:pPr>
    <w:rPr>
      <w:sz w:val="24"/>
    </w:rPr>
  </w:style>
  <w:style w:type="paragraph" w:styleId="a6">
    <w:name w:val="Body Text"/>
    <w:basedOn w:val="a0"/>
    <w:pPr>
      <w:framePr w:w="4705" w:h="2436" w:hSpace="180" w:wrap="around" w:vAnchor="text" w:hAnchor="page" w:x="1013" w:y="483"/>
      <w:jc w:val="both"/>
    </w:pPr>
    <w:rPr>
      <w:sz w:val="24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styleId="a7">
    <w:name w:val="Title"/>
    <w:basedOn w:val="a0"/>
    <w:link w:val="a8"/>
    <w:qFormat/>
    <w:pPr>
      <w:ind w:hanging="284"/>
      <w:jc w:val="center"/>
    </w:pPr>
    <w:rPr>
      <w:b/>
      <w:sz w:val="24"/>
      <w:lang w:val="x-none" w:eastAsia="x-none"/>
    </w:rPr>
  </w:style>
  <w:style w:type="paragraph" w:styleId="31">
    <w:name w:val="Body Text 3"/>
    <w:basedOn w:val="a0"/>
    <w:pPr>
      <w:jc w:val="both"/>
    </w:pPr>
    <w:rPr>
      <w:sz w:val="24"/>
    </w:rPr>
  </w:style>
  <w:style w:type="table" w:styleId="a9">
    <w:name w:val="Table Grid"/>
    <w:basedOn w:val="a2"/>
    <w:rsid w:val="006A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A1C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A1C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A1C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header"/>
    <w:basedOn w:val="a0"/>
    <w:link w:val="ab"/>
    <w:uiPriority w:val="99"/>
    <w:rsid w:val="002B3E57"/>
    <w:pPr>
      <w:tabs>
        <w:tab w:val="center" w:pos="4677"/>
        <w:tab w:val="right" w:pos="9355"/>
      </w:tabs>
    </w:pPr>
  </w:style>
  <w:style w:type="paragraph" w:styleId="ac">
    <w:name w:val="footer"/>
    <w:basedOn w:val="a0"/>
    <w:rsid w:val="002B3E57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7F2A71"/>
  </w:style>
  <w:style w:type="paragraph" w:styleId="HTML">
    <w:name w:val="HTML Preformatted"/>
    <w:basedOn w:val="a0"/>
    <w:link w:val="HTML0"/>
    <w:rsid w:val="00760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10">
    <w:name w:val="Основной текст с отступом 31"/>
    <w:basedOn w:val="a0"/>
    <w:rsid w:val="0003285A"/>
    <w:pPr>
      <w:tabs>
        <w:tab w:val="left" w:pos="709"/>
      </w:tabs>
      <w:suppressAutoHyphens/>
      <w:ind w:firstLine="720"/>
      <w:jc w:val="both"/>
    </w:pPr>
    <w:rPr>
      <w:sz w:val="24"/>
      <w:lang w:eastAsia="ar-SA"/>
    </w:rPr>
  </w:style>
  <w:style w:type="character" w:customStyle="1" w:styleId="a8">
    <w:name w:val="Название Знак"/>
    <w:link w:val="a7"/>
    <w:rsid w:val="0003285A"/>
    <w:rPr>
      <w:b/>
      <w:sz w:val="24"/>
    </w:rPr>
  </w:style>
  <w:style w:type="paragraph" w:customStyle="1" w:styleId="Standard">
    <w:name w:val="Standard"/>
    <w:rsid w:val="000D28A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b">
    <w:name w:val="Верхний колонтитул Знак"/>
    <w:basedOn w:val="a1"/>
    <w:link w:val="aa"/>
    <w:uiPriority w:val="99"/>
    <w:rsid w:val="00E256FA"/>
  </w:style>
  <w:style w:type="paragraph" w:styleId="ae">
    <w:name w:val="Balloon Text"/>
    <w:basedOn w:val="a0"/>
    <w:link w:val="af"/>
    <w:rsid w:val="00E256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256FA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C146D5"/>
    <w:rPr>
      <w:rFonts w:ascii="Courier New" w:hAnsi="Courier New"/>
    </w:rPr>
  </w:style>
  <w:style w:type="paragraph" w:customStyle="1" w:styleId="a">
    <w:name w:val="Список первого уровня в таблице"/>
    <w:basedOn w:val="a0"/>
    <w:rsid w:val="003B2490"/>
    <w:pPr>
      <w:numPr>
        <w:numId w:val="43"/>
      </w:numPr>
      <w:suppressAutoHyphens/>
    </w:pPr>
    <w:rPr>
      <w:sz w:val="24"/>
      <w:szCs w:val="24"/>
      <w:lang w:eastAsia="zh-CN"/>
    </w:rPr>
  </w:style>
  <w:style w:type="paragraph" w:customStyle="1" w:styleId="af0">
    <w:name w:val="Содержимое таблицы"/>
    <w:basedOn w:val="a0"/>
    <w:rsid w:val="009A2BF1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character" w:customStyle="1" w:styleId="FontStyle43">
    <w:name w:val="Font Style43"/>
    <w:rsid w:val="002143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FIRMA</Company>
  <LinksUpToDate>false</LinksUpToDate>
  <CharactersWithSpaces>22239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Oleg Tsvetkov</dc:creator>
  <cp:lastModifiedBy>Наталья Плеханова</cp:lastModifiedBy>
  <cp:revision>3</cp:revision>
  <cp:lastPrinted>2024-02-16T10:40:00Z</cp:lastPrinted>
  <dcterms:created xsi:type="dcterms:W3CDTF">2024-02-21T14:39:00Z</dcterms:created>
  <dcterms:modified xsi:type="dcterms:W3CDTF">2024-02-21T14:39:00Z</dcterms:modified>
</cp:coreProperties>
</file>